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09.11.2015 № 1010</w:t>
      </w: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Default="006F3D81" w:rsidP="006F3D81">
      <w:pPr>
        <w:spacing w:after="0" w:line="240" w:lineRule="auto"/>
        <w:ind w:right="5702"/>
        <w:jc w:val="both"/>
        <w:rPr>
          <w:rFonts w:ascii="Times New Roman" w:hAnsi="Times New Roman"/>
          <w:b/>
          <w:sz w:val="28"/>
          <w:szCs w:val="28"/>
        </w:rPr>
      </w:pPr>
    </w:p>
    <w:p w:rsidR="006F3D81" w:rsidRPr="003A0003" w:rsidRDefault="006F3D81" w:rsidP="006F3D81">
      <w:pPr>
        <w:spacing w:after="0" w:line="240" w:lineRule="auto"/>
        <w:ind w:left="-567" w:right="5702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3A0003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региональной </w:t>
      </w:r>
      <w:r w:rsidRPr="006020A4">
        <w:rPr>
          <w:rFonts w:ascii="Times New Roman" w:hAnsi="Times New Roman"/>
          <w:b/>
          <w:sz w:val="28"/>
          <w:szCs w:val="28"/>
        </w:rPr>
        <w:t>телевизионной</w:t>
      </w:r>
      <w:r w:rsidRPr="00192A8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гуманитарной олимпиады школьников </w:t>
      </w:r>
    </w:p>
    <w:bookmarkEnd w:id="0"/>
    <w:p w:rsidR="006F3D81" w:rsidRDefault="006F3D81" w:rsidP="006F3D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3D81" w:rsidRDefault="006F3D81" w:rsidP="006F3D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3D81" w:rsidRPr="003A0003" w:rsidRDefault="006F3D81" w:rsidP="006F3D81">
      <w:pPr>
        <w:spacing w:after="0" w:line="24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создания условий для выявления и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одаренных обучающихся общеобразовательных организаций Смоленской области</w:t>
      </w:r>
    </w:p>
    <w:p w:rsidR="006F3D81" w:rsidRDefault="006F3D81" w:rsidP="006F3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D81" w:rsidRPr="003A0003" w:rsidRDefault="006F3D81" w:rsidP="006F3D8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3A0003"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 w:rsidRPr="003A0003">
        <w:rPr>
          <w:rFonts w:ascii="Times New Roman" w:hAnsi="Times New Roman"/>
          <w:sz w:val="28"/>
          <w:szCs w:val="28"/>
        </w:rPr>
        <w:t>к</w:t>
      </w:r>
      <w:proofErr w:type="gramEnd"/>
      <w:r w:rsidRPr="003A0003">
        <w:rPr>
          <w:rFonts w:ascii="Times New Roman" w:hAnsi="Times New Roman"/>
          <w:sz w:val="28"/>
          <w:szCs w:val="28"/>
        </w:rPr>
        <w:t xml:space="preserve"> а з ы в а ю:</w:t>
      </w:r>
    </w:p>
    <w:p w:rsidR="006F3D81" w:rsidRPr="003A0003" w:rsidRDefault="006F3D81" w:rsidP="006F3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D81" w:rsidRDefault="006F3D81" w:rsidP="006F3D81">
      <w:pPr>
        <w:tabs>
          <w:tab w:val="left" w:pos="1080"/>
        </w:tabs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3A000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СОГБУ ДО</w:t>
      </w:r>
      <w:r w:rsidRPr="006020A4">
        <w:rPr>
          <w:rFonts w:ascii="Times New Roman" w:hAnsi="Times New Roman"/>
          <w:sz w:val="28"/>
          <w:szCs w:val="28"/>
        </w:rPr>
        <w:t xml:space="preserve"> ЦРТДЮ (Е.В. Степанова)</w:t>
      </w:r>
      <w:r w:rsidRPr="00192A8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92A86">
        <w:rPr>
          <w:rFonts w:ascii="Times New Roman" w:hAnsi="Times New Roman"/>
          <w:sz w:val="28"/>
          <w:szCs w:val="28"/>
        </w:rPr>
        <w:t>провести с</w:t>
      </w:r>
      <w:r>
        <w:rPr>
          <w:rFonts w:ascii="Times New Roman" w:hAnsi="Times New Roman"/>
          <w:sz w:val="28"/>
          <w:szCs w:val="28"/>
        </w:rPr>
        <w:t xml:space="preserve"> ноября 2015</w:t>
      </w:r>
      <w:r w:rsidRPr="00192A8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 апрель 2016</w:t>
      </w:r>
      <w:r w:rsidRPr="00192A86">
        <w:rPr>
          <w:rFonts w:ascii="Times New Roman" w:hAnsi="Times New Roman"/>
          <w:sz w:val="28"/>
          <w:szCs w:val="28"/>
        </w:rPr>
        <w:t xml:space="preserve"> года региональную </w:t>
      </w:r>
      <w:r w:rsidRPr="006020A4">
        <w:rPr>
          <w:rFonts w:ascii="Times New Roman" w:hAnsi="Times New Roman"/>
          <w:sz w:val="28"/>
          <w:szCs w:val="28"/>
        </w:rPr>
        <w:t>телевизионную</w:t>
      </w:r>
      <w:r>
        <w:rPr>
          <w:rFonts w:ascii="Times New Roman" w:hAnsi="Times New Roman"/>
          <w:sz w:val="28"/>
          <w:szCs w:val="28"/>
        </w:rPr>
        <w:t xml:space="preserve"> олимпиаду школьников «Умники и умницы Смоленщины» </w:t>
      </w:r>
      <w:r w:rsidRPr="003A0003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олимпиада).</w:t>
      </w:r>
    </w:p>
    <w:p w:rsidR="006F3D81" w:rsidRDefault="006F3D81" w:rsidP="006F3D8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003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>положение о проведении</w:t>
      </w:r>
      <w:r w:rsidRPr="003A0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олимпиады </w:t>
      </w:r>
      <w:r w:rsidRPr="003A0003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3A0003">
        <w:rPr>
          <w:rFonts w:ascii="Times New Roman" w:hAnsi="Times New Roman"/>
          <w:sz w:val="28"/>
          <w:szCs w:val="28"/>
        </w:rPr>
        <w:t>).</w:t>
      </w:r>
    </w:p>
    <w:p w:rsidR="006F3D81" w:rsidRPr="003A0003" w:rsidRDefault="006F3D81" w:rsidP="006F3D8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Утвердить состав оргкомитета (Приложение № 2).</w:t>
      </w:r>
    </w:p>
    <w:p w:rsidR="006F3D81" w:rsidRPr="003A0003" w:rsidRDefault="006F3D81" w:rsidP="006F3D81">
      <w:pPr>
        <w:tabs>
          <w:tab w:val="left" w:pos="108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3A00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Рекомендовать р</w:t>
      </w:r>
      <w:r w:rsidRPr="003A0003">
        <w:rPr>
          <w:rFonts w:ascii="Times New Roman" w:hAnsi="Times New Roman"/>
          <w:sz w:val="28"/>
          <w:szCs w:val="28"/>
        </w:rPr>
        <w:t xml:space="preserve">уководителям органов местного самоуправления, осуществляющих управление в сфере образования, обеспечить участие обучающихся </w:t>
      </w:r>
      <w:r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Pr="003A0003">
        <w:rPr>
          <w:rFonts w:ascii="Times New Roman" w:hAnsi="Times New Roman"/>
          <w:sz w:val="28"/>
          <w:szCs w:val="28"/>
        </w:rPr>
        <w:t>Смоленско</w:t>
      </w:r>
      <w:r>
        <w:rPr>
          <w:rFonts w:ascii="Times New Roman" w:hAnsi="Times New Roman"/>
          <w:sz w:val="28"/>
          <w:szCs w:val="28"/>
        </w:rPr>
        <w:t>й области, в олимпиаде</w:t>
      </w:r>
      <w:r w:rsidRPr="003A0003">
        <w:rPr>
          <w:rFonts w:ascii="Times New Roman" w:hAnsi="Times New Roman"/>
          <w:sz w:val="28"/>
          <w:szCs w:val="28"/>
        </w:rPr>
        <w:t>.</w:t>
      </w:r>
    </w:p>
    <w:p w:rsidR="006F3D81" w:rsidRPr="003A0003" w:rsidRDefault="006F3D81" w:rsidP="006F3D81">
      <w:pPr>
        <w:tabs>
          <w:tab w:val="left" w:pos="108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3A00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</w:t>
      </w:r>
      <w:r w:rsidRPr="003A0003">
        <w:rPr>
          <w:rFonts w:ascii="Times New Roman" w:hAnsi="Times New Roman"/>
          <w:sz w:val="28"/>
          <w:szCs w:val="28"/>
        </w:rPr>
        <w:t xml:space="preserve">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F3D81" w:rsidRDefault="006F3D81" w:rsidP="006F3D8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D81" w:rsidRPr="003A0003" w:rsidRDefault="006F3D81" w:rsidP="006F3D8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D81" w:rsidRDefault="006F3D81" w:rsidP="006F3D81">
      <w:pPr>
        <w:tabs>
          <w:tab w:val="left" w:pos="8208"/>
        </w:tabs>
        <w:spacing w:after="0" w:line="240" w:lineRule="auto"/>
        <w:ind w:left="-567"/>
        <w:jc w:val="both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3A000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A0003">
        <w:rPr>
          <w:rFonts w:ascii="Times New Roman" w:hAnsi="Times New Roman"/>
          <w:sz w:val="28"/>
          <w:szCs w:val="28"/>
        </w:rPr>
        <w:t xml:space="preserve"> Департамента</w:t>
      </w:r>
      <w:proofErr w:type="gramEnd"/>
      <w:r w:rsidRPr="003A0003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Н.Н. Колпачков                   </w:t>
      </w:r>
    </w:p>
    <w:p w:rsidR="006F3D81" w:rsidRDefault="006F3D81" w:rsidP="006F3D81"/>
    <w:p w:rsidR="006F3D81" w:rsidRDefault="006F3D81" w:rsidP="006F3D81">
      <w:pPr>
        <w:ind w:left="-567"/>
      </w:pPr>
    </w:p>
    <w:p w:rsidR="006F3D81" w:rsidRDefault="006F3D81" w:rsidP="006F3D81">
      <w:pPr>
        <w:ind w:left="-567"/>
      </w:pPr>
    </w:p>
    <w:p w:rsidR="006F3D81" w:rsidRDefault="006F3D81" w:rsidP="006F3D81">
      <w:pPr>
        <w:ind w:left="-567"/>
      </w:pPr>
    </w:p>
    <w:p w:rsidR="006F3D81" w:rsidRDefault="006F3D81" w:rsidP="006F3D81">
      <w:pPr>
        <w:ind w:left="-567"/>
      </w:pPr>
    </w:p>
    <w:p w:rsidR="006F3D81" w:rsidRDefault="006F3D81" w:rsidP="00562F20">
      <w:pPr>
        <w:spacing w:after="0" w:line="240" w:lineRule="auto"/>
        <w:ind w:left="5670" w:right="-172"/>
        <w:rPr>
          <w:rFonts w:ascii="Times New Roman" w:hAnsi="Times New Roman"/>
          <w:sz w:val="24"/>
          <w:szCs w:val="24"/>
          <w:lang w:eastAsia="ru-RU"/>
        </w:rPr>
      </w:pPr>
    </w:p>
    <w:p w:rsidR="006F3D81" w:rsidRDefault="006F3D81" w:rsidP="00562F20">
      <w:pPr>
        <w:spacing w:after="0" w:line="240" w:lineRule="auto"/>
        <w:ind w:left="5670" w:right="-172"/>
        <w:rPr>
          <w:rFonts w:ascii="Times New Roman" w:hAnsi="Times New Roman"/>
          <w:sz w:val="24"/>
          <w:szCs w:val="24"/>
          <w:lang w:eastAsia="ru-RU"/>
        </w:rPr>
      </w:pPr>
    </w:p>
    <w:p w:rsidR="006F3D81" w:rsidRDefault="006F3D81" w:rsidP="00562F20">
      <w:pPr>
        <w:spacing w:after="0" w:line="240" w:lineRule="auto"/>
        <w:ind w:left="5670" w:right="-172"/>
        <w:rPr>
          <w:rFonts w:ascii="Times New Roman" w:hAnsi="Times New Roman"/>
          <w:sz w:val="24"/>
          <w:szCs w:val="24"/>
          <w:lang w:eastAsia="ru-RU"/>
        </w:rPr>
      </w:pPr>
    </w:p>
    <w:p w:rsidR="00562F20" w:rsidRPr="004C6A85" w:rsidRDefault="00562F20" w:rsidP="00562F20">
      <w:pPr>
        <w:spacing w:after="0" w:line="240" w:lineRule="auto"/>
        <w:ind w:left="5670" w:right="-172"/>
        <w:rPr>
          <w:rFonts w:ascii="Times New Roman" w:hAnsi="Times New Roman"/>
          <w:sz w:val="24"/>
          <w:szCs w:val="24"/>
          <w:lang w:eastAsia="ru-RU"/>
        </w:rPr>
      </w:pPr>
      <w:r w:rsidRPr="004C6A8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AD50F5">
        <w:rPr>
          <w:rFonts w:ascii="Times New Roman" w:hAnsi="Times New Roman"/>
          <w:sz w:val="24"/>
          <w:szCs w:val="24"/>
          <w:lang w:eastAsia="ru-RU"/>
        </w:rPr>
        <w:t>№ 1</w:t>
      </w:r>
    </w:p>
    <w:p w:rsidR="00562F20" w:rsidRPr="004C6A85" w:rsidRDefault="00562F20" w:rsidP="00562F20">
      <w:pPr>
        <w:spacing w:after="0" w:line="240" w:lineRule="auto"/>
        <w:ind w:left="5670" w:right="-172"/>
        <w:rPr>
          <w:rFonts w:ascii="Times New Roman" w:hAnsi="Times New Roman"/>
          <w:sz w:val="24"/>
          <w:szCs w:val="24"/>
          <w:lang w:eastAsia="ru-RU"/>
        </w:rPr>
      </w:pPr>
      <w:r w:rsidRPr="004C6A85">
        <w:rPr>
          <w:rFonts w:ascii="Times New Roman" w:hAnsi="Times New Roman"/>
          <w:sz w:val="24"/>
          <w:szCs w:val="24"/>
          <w:lang w:eastAsia="ru-RU"/>
        </w:rPr>
        <w:t xml:space="preserve">к приказу Департамента Смоленской области по образованию, науке и </w:t>
      </w:r>
    </w:p>
    <w:p w:rsidR="00562F20" w:rsidRPr="004C6A85" w:rsidRDefault="00562F20" w:rsidP="00562F20">
      <w:pPr>
        <w:spacing w:after="0" w:line="240" w:lineRule="auto"/>
        <w:ind w:left="5670" w:right="-172"/>
        <w:rPr>
          <w:rFonts w:ascii="Times New Roman" w:hAnsi="Times New Roman"/>
          <w:sz w:val="24"/>
          <w:szCs w:val="24"/>
          <w:lang w:eastAsia="ru-RU"/>
        </w:rPr>
      </w:pPr>
      <w:r w:rsidRPr="004C6A85">
        <w:rPr>
          <w:rFonts w:ascii="Times New Roman" w:hAnsi="Times New Roman"/>
          <w:sz w:val="24"/>
          <w:szCs w:val="24"/>
          <w:lang w:eastAsia="ru-RU"/>
        </w:rPr>
        <w:t>делам молодежи</w:t>
      </w:r>
    </w:p>
    <w:p w:rsidR="00562F20" w:rsidRPr="004C6A85" w:rsidRDefault="00C03998" w:rsidP="00562F20">
      <w:pPr>
        <w:spacing w:after="0" w:line="240" w:lineRule="auto"/>
        <w:ind w:left="5670" w:right="-172"/>
        <w:jc w:val="both"/>
        <w:rPr>
          <w:rFonts w:ascii="Times New Roman" w:eastAsia="Helvetica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    </w:t>
      </w:r>
      <w:r w:rsidR="00162570">
        <w:rPr>
          <w:rFonts w:ascii="Times New Roman" w:hAnsi="Times New Roman"/>
          <w:sz w:val="24"/>
          <w:szCs w:val="24"/>
          <w:lang w:eastAsia="ru-RU"/>
        </w:rPr>
        <w:t>09.11.2015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№  </w:t>
      </w:r>
      <w:r w:rsidR="00562F20" w:rsidRPr="004C6A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2570">
        <w:rPr>
          <w:rFonts w:ascii="Times New Roman" w:hAnsi="Times New Roman"/>
          <w:sz w:val="24"/>
          <w:szCs w:val="24"/>
          <w:lang w:eastAsia="ru-RU"/>
        </w:rPr>
        <w:t>1010</w:t>
      </w:r>
    </w:p>
    <w:p w:rsidR="00562F20" w:rsidRDefault="00562F20" w:rsidP="00FB7E18">
      <w:pPr>
        <w:widowControl w:val="0"/>
        <w:suppressAutoHyphens/>
        <w:spacing w:after="0" w:line="240" w:lineRule="auto"/>
        <w:rPr>
          <w:rFonts w:ascii="Times New Roman" w:eastAsia="Helvetica" w:hAnsi="Times New Roman"/>
          <w:bCs/>
          <w:kern w:val="2"/>
          <w:sz w:val="28"/>
          <w:szCs w:val="28"/>
          <w:lang w:eastAsia="ru-RU"/>
        </w:rPr>
      </w:pPr>
    </w:p>
    <w:p w:rsidR="00562F20" w:rsidRPr="00BF3F34" w:rsidRDefault="00562F20" w:rsidP="00562F20">
      <w:pPr>
        <w:widowControl w:val="0"/>
        <w:suppressAutoHyphens/>
        <w:spacing w:after="0" w:line="240" w:lineRule="auto"/>
        <w:jc w:val="center"/>
        <w:rPr>
          <w:rFonts w:ascii="Times New Roman" w:eastAsia="Helvetica" w:hAnsi="Times New Roman"/>
          <w:b/>
          <w:bCs/>
          <w:kern w:val="2"/>
          <w:sz w:val="28"/>
          <w:szCs w:val="28"/>
          <w:lang w:eastAsia="ru-RU"/>
        </w:rPr>
      </w:pPr>
      <w:r w:rsidRPr="00BF3F34">
        <w:rPr>
          <w:rFonts w:ascii="Times New Roman" w:eastAsia="Helvetica" w:hAnsi="Times New Roman"/>
          <w:b/>
          <w:bCs/>
          <w:kern w:val="2"/>
          <w:sz w:val="28"/>
          <w:szCs w:val="28"/>
          <w:lang w:eastAsia="ru-RU"/>
        </w:rPr>
        <w:t>ПОЛОЖЕНИЕ</w:t>
      </w:r>
    </w:p>
    <w:p w:rsidR="00562F20" w:rsidRPr="00BF3F34" w:rsidRDefault="00562F20" w:rsidP="00562F2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</w:pPr>
      <w:r w:rsidRPr="00BF3F34">
        <w:rPr>
          <w:rFonts w:ascii="Times New Roman" w:eastAsia="Helvetica" w:hAnsi="Times New Roman"/>
          <w:b/>
          <w:bCs/>
          <w:kern w:val="2"/>
          <w:sz w:val="28"/>
          <w:szCs w:val="28"/>
          <w:lang w:eastAsia="ru-RU"/>
        </w:rPr>
        <w:t xml:space="preserve">о проведении региональной </w:t>
      </w:r>
      <w:r w:rsidRPr="004C6A85">
        <w:rPr>
          <w:rFonts w:ascii="Times New Roman" w:eastAsia="Helvetica" w:hAnsi="Times New Roman"/>
          <w:b/>
          <w:bCs/>
          <w:i/>
          <w:kern w:val="2"/>
          <w:sz w:val="28"/>
          <w:szCs w:val="28"/>
          <w:lang w:eastAsia="ru-RU"/>
        </w:rPr>
        <w:t>телевизионной</w:t>
      </w:r>
      <w:r w:rsidRPr="00BF3F34">
        <w:rPr>
          <w:rFonts w:ascii="Times New Roman" w:eastAsia="Helvetica" w:hAnsi="Times New Roman"/>
          <w:b/>
          <w:bCs/>
          <w:kern w:val="2"/>
          <w:sz w:val="28"/>
          <w:szCs w:val="28"/>
          <w:lang w:eastAsia="ru-RU"/>
        </w:rPr>
        <w:t xml:space="preserve"> гуманитарной олимпиады школьников </w:t>
      </w:r>
      <w:r w:rsidR="00CB5F04"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  <w:t>«Умницы и у</w:t>
      </w:r>
      <w:r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  <w:t>мники Смоленщины</w:t>
      </w:r>
      <w:r w:rsidRPr="00BF3F34"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  <w:t xml:space="preserve">» </w:t>
      </w:r>
    </w:p>
    <w:p w:rsidR="00562F20" w:rsidRPr="00BF3F34" w:rsidRDefault="00562F20" w:rsidP="00562F2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</w:pPr>
    </w:p>
    <w:p w:rsidR="00562F20" w:rsidRPr="00FB7E18" w:rsidRDefault="00562F20" w:rsidP="00562F20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</w:pPr>
      <w:bookmarkStart w:id="1" w:name="_Toc248144356"/>
      <w:bookmarkStart w:id="2" w:name="_Toc244493777"/>
      <w:bookmarkStart w:id="3" w:name="_Toc153856781"/>
      <w:bookmarkStart w:id="4" w:name="_Toc56593491"/>
      <w:bookmarkStart w:id="5" w:name="_Toc22538657"/>
      <w:r w:rsidRPr="00BF3F34"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  <w:t>Общие положения</w:t>
      </w:r>
      <w:bookmarkEnd w:id="1"/>
      <w:bookmarkEnd w:id="2"/>
      <w:bookmarkEnd w:id="3"/>
      <w:bookmarkEnd w:id="4"/>
      <w:bookmarkEnd w:id="5"/>
    </w:p>
    <w:p w:rsidR="00562F20" w:rsidRPr="00BF3F34" w:rsidRDefault="00562F20" w:rsidP="00562F20">
      <w:pPr>
        <w:widowControl w:val="0"/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Положение о </w:t>
      </w:r>
      <w:r w:rsidRPr="00BF3F34">
        <w:rPr>
          <w:rFonts w:ascii="Times New Roman" w:eastAsia="Helvetica" w:hAnsi="Times New Roman"/>
          <w:bCs/>
          <w:kern w:val="2"/>
          <w:sz w:val="28"/>
          <w:szCs w:val="28"/>
          <w:lang w:eastAsia="ru-RU"/>
        </w:rPr>
        <w:t xml:space="preserve">проведении региональной </w:t>
      </w:r>
      <w:r w:rsidRPr="004C6A85">
        <w:rPr>
          <w:rFonts w:ascii="Times New Roman" w:eastAsia="Helvetica" w:hAnsi="Times New Roman"/>
          <w:bCs/>
          <w:i/>
          <w:kern w:val="2"/>
          <w:sz w:val="28"/>
          <w:szCs w:val="28"/>
          <w:lang w:eastAsia="ru-RU"/>
        </w:rPr>
        <w:t>телевизионной</w:t>
      </w:r>
      <w:r w:rsidRPr="00DB444E">
        <w:rPr>
          <w:rFonts w:ascii="Times New Roman" w:eastAsia="Helvetica" w:hAnsi="Times New Roman"/>
          <w:b/>
          <w:bCs/>
          <w:i/>
          <w:color w:val="008000"/>
          <w:kern w:val="2"/>
          <w:sz w:val="28"/>
          <w:szCs w:val="28"/>
          <w:lang w:eastAsia="ru-RU"/>
        </w:rPr>
        <w:t xml:space="preserve"> </w:t>
      </w:r>
      <w:r w:rsidRPr="00BF3F34">
        <w:rPr>
          <w:rFonts w:ascii="Times New Roman" w:eastAsia="Helvetica" w:hAnsi="Times New Roman"/>
          <w:bCs/>
          <w:kern w:val="2"/>
          <w:sz w:val="28"/>
          <w:szCs w:val="28"/>
          <w:lang w:eastAsia="ru-RU"/>
        </w:rPr>
        <w:t xml:space="preserve">гуманитарной олимпиады школьников 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«Умницы и умники Смоленщины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» (далее – 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Положение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) определяет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цели, задачи, сроки, порядок, 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условия проведения, а также категорию участников Олимпиады.</w:t>
      </w:r>
    </w:p>
    <w:p w:rsidR="00562F20" w:rsidRPr="00BF3F34" w:rsidRDefault="00562F20" w:rsidP="00562F20">
      <w:pPr>
        <w:widowControl w:val="0"/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>
        <w:rPr>
          <w:rFonts w:ascii="Times New Roman" w:eastAsia="Helvetica" w:hAnsi="Times New Roman"/>
          <w:bCs/>
          <w:kern w:val="2"/>
          <w:sz w:val="28"/>
          <w:szCs w:val="28"/>
          <w:lang w:eastAsia="ru-RU"/>
        </w:rPr>
        <w:t>Р</w:t>
      </w:r>
      <w:r w:rsidRPr="00BF3F34">
        <w:rPr>
          <w:rFonts w:ascii="Times New Roman" w:eastAsia="Helvetica" w:hAnsi="Times New Roman"/>
          <w:bCs/>
          <w:kern w:val="2"/>
          <w:sz w:val="28"/>
          <w:szCs w:val="28"/>
          <w:lang w:eastAsia="ru-RU"/>
        </w:rPr>
        <w:t>егион</w:t>
      </w:r>
      <w:r>
        <w:rPr>
          <w:rFonts w:ascii="Times New Roman" w:eastAsia="Helvetica" w:hAnsi="Times New Roman"/>
          <w:bCs/>
          <w:kern w:val="2"/>
          <w:sz w:val="28"/>
          <w:szCs w:val="28"/>
          <w:lang w:eastAsia="ru-RU"/>
        </w:rPr>
        <w:t xml:space="preserve">альная телевизионная гуманитарная олимпиада </w:t>
      </w:r>
      <w:r w:rsidRPr="00BF3F34">
        <w:rPr>
          <w:rFonts w:ascii="Times New Roman" w:eastAsia="Helvetica" w:hAnsi="Times New Roman"/>
          <w:bCs/>
          <w:kern w:val="2"/>
          <w:sz w:val="28"/>
          <w:szCs w:val="28"/>
          <w:lang w:eastAsia="ru-RU"/>
        </w:rPr>
        <w:t xml:space="preserve">школьников 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«Умницы и умники Смоленщины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» 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(далее – 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Олимпиада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)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проводится с целью выявления, формирования и развития 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у школьников общеобразовательных </w:t>
      </w:r>
      <w:r w:rsidR="002B3CEB">
        <w:rPr>
          <w:rFonts w:ascii="Times New Roman" w:eastAsia="Helvetica" w:hAnsi="Times New Roman"/>
          <w:kern w:val="2"/>
          <w:sz w:val="28"/>
          <w:szCs w:val="28"/>
          <w:lang w:eastAsia="ru-RU"/>
        </w:rPr>
        <w:t>организаций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творческих способностей и интереса к научной деятельности.</w:t>
      </w:r>
    </w:p>
    <w:p w:rsidR="00562F20" w:rsidRPr="00BF3F34" w:rsidRDefault="00562F20" w:rsidP="00562F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Задачи Олимпиады:</w:t>
      </w:r>
    </w:p>
    <w:p w:rsidR="00562F20" w:rsidRPr="00BF3F34" w:rsidRDefault="00562F20" w:rsidP="00562F2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>создание необходимых условий для поддержки талантливой молодежи;</w:t>
      </w:r>
    </w:p>
    <w:p w:rsidR="00562F20" w:rsidRPr="00BF3F34" w:rsidRDefault="00562F20" w:rsidP="00562F2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>пропаганда научных знаний;</w:t>
      </w:r>
    </w:p>
    <w:p w:rsidR="00562F20" w:rsidRPr="00BF3F34" w:rsidRDefault="00562F20" w:rsidP="00562F2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>профессиональная ориентация будущих выпускнико</w:t>
      </w:r>
      <w:r w:rsidR="00CB5F04">
        <w:rPr>
          <w:rFonts w:ascii="Times New Roman" w:eastAsia="Helvetica" w:hAnsi="Times New Roman"/>
          <w:kern w:val="2"/>
          <w:sz w:val="28"/>
          <w:szCs w:val="28"/>
          <w:lang w:eastAsia="ru-RU"/>
        </w:rPr>
        <w:t>в общеобразовательных организаций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области;</w:t>
      </w:r>
    </w:p>
    <w:p w:rsidR="00562F20" w:rsidRPr="00BF3F34" w:rsidRDefault="00562F20" w:rsidP="00C702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взаимодействия </w:t>
      </w:r>
      <w:r w:rsidR="002B3CEB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образовательных организаций высшего образования </w:t>
      </w:r>
      <w:r>
        <w:rPr>
          <w:rFonts w:ascii="Times New Roman" w:eastAsia="Helvetica" w:hAnsi="Times New Roman"/>
          <w:kern w:val="2"/>
          <w:sz w:val="28"/>
          <w:szCs w:val="28"/>
          <w:lang w:eastAsia="ru-RU"/>
        </w:rPr>
        <w:t>Смоленской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области, </w:t>
      </w:r>
      <w:r w:rsidR="002B3CEB">
        <w:rPr>
          <w:rFonts w:ascii="Times New Roman" w:eastAsia="Helvetica" w:hAnsi="Times New Roman"/>
          <w:kern w:val="2"/>
          <w:sz w:val="28"/>
          <w:szCs w:val="28"/>
          <w:lang w:eastAsia="ru-RU"/>
        </w:rPr>
        <w:t>общеобразовательных организаций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и</w:t>
      </w:r>
      <w:r w:rsidR="002B3CEB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организаций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дополнительного образования по выявлению одаренных детей;</w:t>
      </w:r>
    </w:p>
    <w:p w:rsidR="00C702E8" w:rsidRPr="00AD50F5" w:rsidRDefault="00562F20" w:rsidP="00AD50F5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организация регионального отбора обучающихся общеобразовательных </w:t>
      </w:r>
      <w:r w:rsidR="002B3CEB">
        <w:rPr>
          <w:rFonts w:ascii="Times New Roman" w:eastAsia="Helvetica" w:hAnsi="Times New Roman"/>
          <w:kern w:val="2"/>
          <w:sz w:val="28"/>
          <w:szCs w:val="28"/>
          <w:lang w:eastAsia="ru-RU"/>
        </w:rPr>
        <w:t>организаций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области для участия во всероссийской телевизионной гуманитарной олимпиаде «Умницы и умники»;</w:t>
      </w:r>
    </w:p>
    <w:p w:rsidR="00C702E8" w:rsidRPr="00B5333C" w:rsidRDefault="00562F20" w:rsidP="00B5333C">
      <w:pPr>
        <w:widowControl w:val="0"/>
        <w:numPr>
          <w:ilvl w:val="1"/>
          <w:numId w:val="2"/>
        </w:numPr>
        <w:tabs>
          <w:tab w:val="left" w:pos="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C702E8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Олимпиада является региональным этапом телевизионной гуманитарной олимпиады школьников «Умницы и умники» </w:t>
      </w:r>
      <w:r w:rsidR="00C702E8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проводимой ежегодно </w:t>
      </w:r>
      <w:r w:rsidR="00F9707E">
        <w:rPr>
          <w:rFonts w:ascii="Times New Roman" w:eastAsia="Arial" w:hAnsi="Times New Roman"/>
          <w:kern w:val="2"/>
          <w:sz w:val="28"/>
          <w:szCs w:val="28"/>
          <w:lang w:eastAsia="ru-RU"/>
        </w:rPr>
        <w:t>Московски</w:t>
      </w:r>
      <w:r w:rsidR="00C702E8" w:rsidRPr="00C702E8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м </w:t>
      </w:r>
      <w:r w:rsidR="00F9707E">
        <w:rPr>
          <w:rFonts w:ascii="Times New Roman" w:eastAsia="Arial" w:hAnsi="Times New Roman"/>
          <w:kern w:val="2"/>
          <w:sz w:val="28"/>
          <w:szCs w:val="28"/>
          <w:lang w:eastAsia="ru-RU"/>
        </w:rPr>
        <w:t>государственным институтом</w:t>
      </w:r>
      <w:r w:rsidR="00C702E8" w:rsidRPr="00C702E8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международных отношений (Университете) Министерства иностранных дел Российской </w:t>
      </w:r>
      <w:proofErr w:type="gramStart"/>
      <w:r w:rsidR="00000686">
        <w:rPr>
          <w:rFonts w:ascii="Times New Roman" w:eastAsia="Arial" w:hAnsi="Times New Roman"/>
          <w:kern w:val="2"/>
          <w:sz w:val="28"/>
          <w:szCs w:val="28"/>
          <w:lang w:eastAsia="ru-RU"/>
        </w:rPr>
        <w:t>Федерации  (</w:t>
      </w:r>
      <w:proofErr w:type="gramEnd"/>
      <w:r w:rsidR="00000686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далее - </w:t>
      </w:r>
      <w:r w:rsidR="00F9707E">
        <w:rPr>
          <w:rFonts w:ascii="Times New Roman" w:eastAsia="Arial" w:hAnsi="Times New Roman"/>
          <w:kern w:val="2"/>
          <w:sz w:val="28"/>
          <w:szCs w:val="28"/>
          <w:lang w:eastAsia="ru-RU"/>
        </w:rPr>
        <w:t>МГ</w:t>
      </w:r>
      <w:r w:rsidR="00B5333C">
        <w:rPr>
          <w:rFonts w:ascii="Times New Roman" w:eastAsia="Arial" w:hAnsi="Times New Roman"/>
          <w:kern w:val="2"/>
          <w:sz w:val="28"/>
          <w:szCs w:val="28"/>
          <w:lang w:eastAsia="ru-RU"/>
        </w:rPr>
        <w:t>ИМО(У) МИД России</w:t>
      </w:r>
      <w:r w:rsidR="00000686">
        <w:rPr>
          <w:rFonts w:ascii="Times New Roman" w:eastAsia="Arial" w:hAnsi="Times New Roman"/>
          <w:kern w:val="2"/>
          <w:sz w:val="28"/>
          <w:szCs w:val="28"/>
          <w:lang w:eastAsia="ru-RU"/>
        </w:rPr>
        <w:t>)</w:t>
      </w:r>
      <w:r w:rsidR="00B5333C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совместно со С</w:t>
      </w:r>
      <w:r w:rsidR="00F9707E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тудией </w:t>
      </w:r>
      <w:r w:rsidR="00B5333C">
        <w:rPr>
          <w:rFonts w:ascii="Times New Roman" w:eastAsia="Arial" w:hAnsi="Times New Roman"/>
          <w:kern w:val="2"/>
          <w:sz w:val="28"/>
          <w:szCs w:val="28"/>
          <w:lang w:eastAsia="ru-RU"/>
        </w:rPr>
        <w:t>«Образ-ТВ» Первого канала Центрального телевидения.</w:t>
      </w:r>
    </w:p>
    <w:p w:rsidR="00562F20" w:rsidRPr="00C702E8" w:rsidRDefault="00562F20" w:rsidP="00C702E8">
      <w:pPr>
        <w:widowControl w:val="0"/>
        <w:numPr>
          <w:ilvl w:val="1"/>
          <w:numId w:val="2"/>
        </w:numPr>
        <w:tabs>
          <w:tab w:val="left" w:pos="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C702E8">
        <w:rPr>
          <w:rFonts w:ascii="Times New Roman" w:eastAsia="Arial" w:hAnsi="Times New Roman"/>
          <w:kern w:val="2"/>
          <w:sz w:val="28"/>
          <w:szCs w:val="28"/>
          <w:lang w:eastAsia="ru-RU"/>
        </w:rPr>
        <w:t>Олимпиада проводится на основе программ основного общего и среднего общего образования в форме междисциплинарных конкурсов гуманитарно-социального профиля.</w:t>
      </w:r>
    </w:p>
    <w:p w:rsidR="00562F20" w:rsidRPr="004C6A85" w:rsidRDefault="00562F20" w:rsidP="00C702E8">
      <w:pPr>
        <w:widowControl w:val="0"/>
        <w:numPr>
          <w:ilvl w:val="1"/>
          <w:numId w:val="2"/>
        </w:numPr>
        <w:tabs>
          <w:tab w:val="left" w:pos="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Организатором Олимпиады является Департамент Смоленской области по образованию, науке и делам </w:t>
      </w:r>
      <w:proofErr w:type="gramStart"/>
      <w:r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>молодежи  и</w:t>
      </w:r>
      <w:proofErr w:type="gramEnd"/>
      <w:r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Департамент Смоленской области по культуре и туризму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.</w:t>
      </w:r>
    </w:p>
    <w:p w:rsidR="00562F20" w:rsidRPr="004C6A85" w:rsidRDefault="00562F20" w:rsidP="00C702E8">
      <w:pPr>
        <w:widowControl w:val="0"/>
        <w:numPr>
          <w:ilvl w:val="1"/>
          <w:numId w:val="2"/>
        </w:numPr>
        <w:tabs>
          <w:tab w:val="left" w:pos="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C6F76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Проведение Олимпиады осуществляет </w:t>
      </w:r>
      <w:r w:rsidR="00DD380F">
        <w:rPr>
          <w:rFonts w:ascii="Times New Roman" w:eastAsia="Arial" w:hAnsi="Times New Roman"/>
          <w:i/>
          <w:kern w:val="2"/>
          <w:sz w:val="28"/>
          <w:szCs w:val="28"/>
          <w:lang w:eastAsia="ru-RU"/>
        </w:rPr>
        <w:t>СОГБУ ДО</w:t>
      </w:r>
      <w:r w:rsidRPr="004C6A85">
        <w:rPr>
          <w:rFonts w:ascii="Times New Roman" w:eastAsia="Arial" w:hAnsi="Times New Roman"/>
          <w:i/>
          <w:kern w:val="2"/>
          <w:sz w:val="28"/>
          <w:szCs w:val="28"/>
          <w:lang w:eastAsia="ru-RU"/>
        </w:rPr>
        <w:t xml:space="preserve"> «Центр развития творчества детей и юношества» и СОГБУК «Культурно-выставочный центр имени </w:t>
      </w:r>
      <w:proofErr w:type="spellStart"/>
      <w:r w:rsidRPr="004C6A85">
        <w:rPr>
          <w:rFonts w:ascii="Times New Roman" w:eastAsia="Arial" w:hAnsi="Times New Roman"/>
          <w:i/>
          <w:kern w:val="2"/>
          <w:sz w:val="28"/>
          <w:szCs w:val="28"/>
          <w:lang w:eastAsia="ru-RU"/>
        </w:rPr>
        <w:t>Тенишевых</w:t>
      </w:r>
      <w:proofErr w:type="spellEnd"/>
      <w:r w:rsidRPr="004C6A85">
        <w:rPr>
          <w:rFonts w:ascii="Times New Roman" w:eastAsia="Arial" w:hAnsi="Times New Roman"/>
          <w:i/>
          <w:kern w:val="2"/>
          <w:sz w:val="28"/>
          <w:szCs w:val="28"/>
          <w:lang w:eastAsia="ru-RU"/>
        </w:rPr>
        <w:t>»</w:t>
      </w:r>
      <w:r>
        <w:rPr>
          <w:rFonts w:ascii="Times New Roman" w:eastAsia="Arial" w:hAnsi="Times New Roman"/>
          <w:i/>
          <w:kern w:val="2"/>
          <w:sz w:val="28"/>
          <w:szCs w:val="28"/>
          <w:lang w:eastAsia="ru-RU"/>
        </w:rPr>
        <w:t>.</w:t>
      </w:r>
    </w:p>
    <w:p w:rsidR="00562F20" w:rsidRDefault="00562F20" w:rsidP="00C702E8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F3F34">
        <w:rPr>
          <w:rFonts w:ascii="Times New Roman" w:eastAsia="Arial Unicode MS" w:hAnsi="Times New Roman"/>
          <w:b/>
          <w:sz w:val="28"/>
          <w:szCs w:val="28"/>
        </w:rPr>
        <w:lastRenderedPageBreak/>
        <w:t>Руководство Олимпиадой</w:t>
      </w:r>
    </w:p>
    <w:p w:rsidR="00562F20" w:rsidRPr="00BF3F34" w:rsidRDefault="00562F20" w:rsidP="00C702E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562F20" w:rsidRPr="00BF3F34" w:rsidRDefault="00562F20" w:rsidP="00C702E8">
      <w:pPr>
        <w:widowControl w:val="0"/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Общее руководство Олимпиадой осуществляет организационный комитет (далее – Оргкомитет).</w:t>
      </w:r>
    </w:p>
    <w:p w:rsidR="00562F20" w:rsidRPr="00BF3F34" w:rsidRDefault="00562F20" w:rsidP="00C702E8">
      <w:pPr>
        <w:widowControl w:val="0"/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Оргкомитет Олимпиады:</w:t>
      </w:r>
    </w:p>
    <w:p w:rsidR="00562F20" w:rsidRPr="001F6698" w:rsidRDefault="00562F20" w:rsidP="00C702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Helvetica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обеспечивает организационное, информационное и консультативное </w:t>
      </w:r>
      <w:r w:rsidRPr="001F6698">
        <w:rPr>
          <w:rFonts w:ascii="Times New Roman" w:eastAsia="Helvetica" w:hAnsi="Times New Roman"/>
          <w:kern w:val="2"/>
          <w:sz w:val="28"/>
          <w:szCs w:val="28"/>
          <w:lang w:eastAsia="ru-RU"/>
        </w:rPr>
        <w:t>сопровождение Олимпиады;</w:t>
      </w:r>
    </w:p>
    <w:p w:rsidR="00562F20" w:rsidRPr="001F6698" w:rsidRDefault="00562F20" w:rsidP="00C702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1F6698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определяет квоты победителей и призёров, </w:t>
      </w:r>
    </w:p>
    <w:p w:rsidR="00562F20" w:rsidRPr="001F6698" w:rsidRDefault="00562F20" w:rsidP="00C702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1F6698">
        <w:rPr>
          <w:rFonts w:ascii="Times New Roman" w:eastAsia="Helvetica" w:hAnsi="Times New Roman"/>
          <w:kern w:val="2"/>
          <w:sz w:val="28"/>
          <w:szCs w:val="28"/>
          <w:lang w:eastAsia="ru-RU"/>
        </w:rPr>
        <w:t>по результатам работы методической комиссии и жюри подводит итоги Олимпиады</w:t>
      </w:r>
      <w:r w:rsidRPr="001F6698">
        <w:rPr>
          <w:rFonts w:ascii="Times New Roman" w:eastAsia="Arial" w:hAnsi="Times New Roman"/>
          <w:kern w:val="2"/>
          <w:sz w:val="28"/>
          <w:szCs w:val="28"/>
          <w:lang w:eastAsia="ru-RU"/>
        </w:rPr>
        <w:t>.</w:t>
      </w:r>
    </w:p>
    <w:p w:rsidR="00562F20" w:rsidRPr="00BF3F34" w:rsidRDefault="00562F20" w:rsidP="00C702E8">
      <w:pPr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-Roman" w:hAnsi="Times New Roman"/>
          <w:bCs/>
          <w:kern w:val="2"/>
          <w:sz w:val="28"/>
          <w:szCs w:val="28"/>
          <w:lang w:eastAsia="ru-RU"/>
        </w:rPr>
      </w:pP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>М</w:t>
      </w:r>
      <w:r w:rsidRPr="00BF3F34">
        <w:rPr>
          <w:rFonts w:ascii="Times New Roman" w:eastAsia="Tahoma" w:hAnsi="Times New Roman"/>
          <w:bCs/>
          <w:kern w:val="2"/>
          <w:sz w:val="28"/>
          <w:szCs w:val="28"/>
          <w:lang w:eastAsia="ru-RU"/>
        </w:rPr>
        <w:t>етодическая</w:t>
      </w:r>
      <w:r w:rsidRPr="00BF3F34">
        <w:rPr>
          <w:rFonts w:ascii="Times New Roman" w:eastAsia="Times-Roman" w:hAnsi="Times New Roman"/>
          <w:bCs/>
          <w:kern w:val="2"/>
          <w:sz w:val="28"/>
          <w:szCs w:val="28"/>
          <w:lang w:eastAsia="ru-RU"/>
        </w:rPr>
        <w:t xml:space="preserve"> комиссия Олимпиады разрабатывает </w:t>
      </w:r>
      <w:proofErr w:type="gramStart"/>
      <w:r w:rsidRPr="00BF3F34">
        <w:rPr>
          <w:rFonts w:ascii="Times New Roman" w:eastAsia="Times-Roman" w:hAnsi="Times New Roman"/>
          <w:bCs/>
          <w:kern w:val="2"/>
          <w:sz w:val="28"/>
          <w:szCs w:val="28"/>
          <w:lang w:eastAsia="ru-RU"/>
        </w:rPr>
        <w:t>материалы  заданий</w:t>
      </w:r>
      <w:proofErr w:type="gramEnd"/>
      <w:r w:rsidRPr="00BF3F34">
        <w:rPr>
          <w:rFonts w:ascii="Times New Roman" w:eastAsia="Times-Roman" w:hAnsi="Times New Roman"/>
          <w:bCs/>
          <w:kern w:val="2"/>
          <w:sz w:val="28"/>
          <w:szCs w:val="28"/>
          <w:lang w:eastAsia="ru-RU"/>
        </w:rPr>
        <w:t xml:space="preserve"> (сценариев) </w:t>
      </w:r>
      <w:r w:rsidRPr="00BF3F34">
        <w:rPr>
          <w:rFonts w:ascii="Times New Roman" w:eastAsia="Times-Roman" w:hAnsi="Times New Roman"/>
          <w:kern w:val="2"/>
          <w:sz w:val="28"/>
          <w:szCs w:val="28"/>
          <w:lang w:eastAsia="ru-RU"/>
        </w:rPr>
        <w:t xml:space="preserve">для этапов Олимпиады и методические рекомендации по проведению </w:t>
      </w:r>
      <w:r w:rsidRPr="00BF3F34">
        <w:rPr>
          <w:rFonts w:ascii="Times New Roman" w:eastAsia="Times-Roman" w:hAnsi="Times New Roman"/>
          <w:bCs/>
          <w:kern w:val="2"/>
          <w:sz w:val="28"/>
          <w:szCs w:val="28"/>
          <w:lang w:eastAsia="ru-RU"/>
        </w:rPr>
        <w:t>конкурсов Олимпиады.</w:t>
      </w:r>
    </w:p>
    <w:p w:rsidR="00000686" w:rsidRPr="00000686" w:rsidRDefault="00000686" w:rsidP="00000686">
      <w:pPr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-Roman" w:hAnsi="Times New Roman"/>
          <w:bCs/>
          <w:kern w:val="2"/>
          <w:sz w:val="28"/>
          <w:szCs w:val="28"/>
          <w:lang w:eastAsia="ru-RU"/>
        </w:rPr>
      </w:pPr>
      <w:r w:rsidRPr="001F6698">
        <w:rPr>
          <w:rFonts w:ascii="Times New Roman" w:eastAsia="Tahoma" w:hAnsi="Times New Roman"/>
          <w:kern w:val="2"/>
          <w:sz w:val="28"/>
          <w:szCs w:val="28"/>
          <w:lang w:eastAsia="ru-RU"/>
        </w:rPr>
        <w:t>Жюри Олимпиады</w:t>
      </w:r>
      <w:r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 назначается Оргкомитетом за три дня до проведения туров.</w:t>
      </w:r>
    </w:p>
    <w:p w:rsidR="00562F20" w:rsidRPr="001F6698" w:rsidRDefault="00562F20" w:rsidP="00C702E8">
      <w:pPr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-Roman" w:hAnsi="Times New Roman"/>
          <w:bCs/>
          <w:kern w:val="2"/>
          <w:sz w:val="28"/>
          <w:szCs w:val="28"/>
          <w:lang w:eastAsia="ru-RU"/>
        </w:rPr>
      </w:pPr>
      <w:r w:rsidRPr="001F6698">
        <w:rPr>
          <w:rFonts w:ascii="Times New Roman" w:eastAsia="Tahoma" w:hAnsi="Times New Roman"/>
          <w:kern w:val="2"/>
          <w:sz w:val="28"/>
          <w:szCs w:val="28"/>
          <w:lang w:eastAsia="ru-RU"/>
        </w:rPr>
        <w:t>Жюри Олимпиады</w:t>
      </w:r>
      <w:r w:rsidRPr="001F6698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: </w:t>
      </w:r>
    </w:p>
    <w:p w:rsidR="00562F20" w:rsidRPr="001F6698" w:rsidRDefault="00562F20" w:rsidP="00C702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Helvetica" w:hAnsi="Times New Roman"/>
          <w:kern w:val="2"/>
          <w:sz w:val="28"/>
          <w:szCs w:val="28"/>
          <w:lang w:eastAsia="ru-RU"/>
        </w:rPr>
      </w:pPr>
      <w:r w:rsidRPr="001F6698">
        <w:rPr>
          <w:rFonts w:ascii="Times New Roman" w:eastAsia="Helvetica" w:hAnsi="Times New Roman"/>
          <w:kern w:val="2"/>
          <w:sz w:val="28"/>
          <w:szCs w:val="28"/>
          <w:lang w:eastAsia="ru-RU"/>
        </w:rPr>
        <w:t>осуществляет экспертизу содержания письменных работ участников;</w:t>
      </w:r>
    </w:p>
    <w:p w:rsidR="00562F20" w:rsidRPr="001F6698" w:rsidRDefault="00562F20" w:rsidP="00C702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Helvetica" w:hAnsi="Times New Roman"/>
          <w:kern w:val="2"/>
          <w:sz w:val="28"/>
          <w:szCs w:val="28"/>
          <w:lang w:eastAsia="ru-RU"/>
        </w:rPr>
      </w:pPr>
      <w:r w:rsidRPr="001F6698">
        <w:rPr>
          <w:rFonts w:ascii="Times New Roman" w:eastAsia="Helvetica" w:hAnsi="Times New Roman"/>
          <w:kern w:val="2"/>
          <w:sz w:val="28"/>
          <w:szCs w:val="28"/>
          <w:lang w:eastAsia="ru-RU"/>
        </w:rPr>
        <w:t>проводит собеседование;</w:t>
      </w:r>
    </w:p>
    <w:p w:rsidR="00562F20" w:rsidRPr="001F6698" w:rsidRDefault="00562F20" w:rsidP="00C702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Helvetica" w:hAnsi="Times New Roman"/>
          <w:kern w:val="2"/>
          <w:sz w:val="28"/>
          <w:szCs w:val="28"/>
          <w:lang w:eastAsia="ru-RU"/>
        </w:rPr>
      </w:pPr>
      <w:r w:rsidRPr="001F6698">
        <w:rPr>
          <w:rFonts w:ascii="Times New Roman" w:eastAsia="Helvetica" w:hAnsi="Times New Roman"/>
          <w:kern w:val="2"/>
          <w:sz w:val="28"/>
          <w:szCs w:val="28"/>
          <w:lang w:eastAsia="ru-RU"/>
        </w:rPr>
        <w:t>осуществляет экспертизу выступлений участников;</w:t>
      </w:r>
    </w:p>
    <w:p w:rsidR="00562F20" w:rsidRPr="001F6698" w:rsidRDefault="00562F20" w:rsidP="00C702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Helvetica" w:hAnsi="Times New Roman"/>
          <w:kern w:val="2"/>
          <w:sz w:val="28"/>
          <w:szCs w:val="28"/>
          <w:lang w:eastAsia="ru-RU"/>
        </w:rPr>
      </w:pPr>
      <w:r w:rsidRPr="001F6698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определяет победителей и призёров Олимпиады; </w:t>
      </w:r>
    </w:p>
    <w:p w:rsidR="00562F20" w:rsidRPr="001F6698" w:rsidRDefault="00562F20" w:rsidP="00C702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Helvetica" w:hAnsi="Times New Roman"/>
          <w:kern w:val="2"/>
          <w:sz w:val="28"/>
          <w:szCs w:val="28"/>
          <w:lang w:eastAsia="ru-RU"/>
        </w:rPr>
      </w:pPr>
      <w:r w:rsidRPr="001F6698">
        <w:rPr>
          <w:rFonts w:ascii="Times New Roman" w:eastAsia="Helvetica" w:hAnsi="Times New Roman"/>
          <w:kern w:val="2"/>
          <w:sz w:val="28"/>
          <w:szCs w:val="28"/>
          <w:lang w:eastAsia="ru-RU"/>
        </w:rPr>
        <w:t>представляет отчеты о проведении конкурсов Олимпиады в Оргкомитет</w:t>
      </w:r>
      <w:r>
        <w:rPr>
          <w:rFonts w:ascii="Times New Roman" w:eastAsia="Helvetica" w:hAnsi="Times New Roman"/>
          <w:kern w:val="2"/>
          <w:sz w:val="28"/>
          <w:szCs w:val="28"/>
          <w:lang w:eastAsia="ru-RU"/>
        </w:rPr>
        <w:t>.</w:t>
      </w:r>
    </w:p>
    <w:p w:rsidR="00562F20" w:rsidRPr="001F6698" w:rsidRDefault="00562F20" w:rsidP="00C702E8">
      <w:pPr>
        <w:widowControl w:val="0"/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1F6698">
        <w:rPr>
          <w:rFonts w:ascii="Times New Roman" w:eastAsia="Arial" w:hAnsi="Times New Roman"/>
          <w:kern w:val="2"/>
          <w:sz w:val="28"/>
          <w:szCs w:val="28"/>
          <w:lang w:eastAsia="ru-RU"/>
        </w:rPr>
        <w:t>В состав жюри могут входить известные представители науки, культур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ы, и политики Смоленской</w:t>
      </w:r>
      <w:r w:rsidRPr="001F6698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области.</w:t>
      </w:r>
    </w:p>
    <w:p w:rsidR="00562F20" w:rsidRPr="001F6698" w:rsidRDefault="00562F20" w:rsidP="00562F20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Helvetica" w:hAnsi="Times New Roman"/>
          <w:kern w:val="2"/>
          <w:sz w:val="28"/>
          <w:szCs w:val="28"/>
          <w:lang w:eastAsia="ru-RU"/>
        </w:rPr>
      </w:pPr>
    </w:p>
    <w:p w:rsidR="00562F20" w:rsidRPr="00FB7E18" w:rsidRDefault="00562F20" w:rsidP="00562F2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  <w:t>Участники Олимпиады</w:t>
      </w:r>
    </w:p>
    <w:p w:rsidR="00562F20" w:rsidRPr="00BF3F34" w:rsidRDefault="00562F20" w:rsidP="00562F20">
      <w:pPr>
        <w:widowControl w:val="0"/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Helvetica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К участию в Олимпиаде приглашаются обучающиеся 10 классов </w:t>
      </w:r>
      <w:r w:rsidR="002B3CEB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>общеобразовательных</w:t>
      </w:r>
      <w:r w:rsidRPr="00BF3F34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 </w:t>
      </w:r>
      <w:r w:rsidR="002B3CEB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организаций </w:t>
      </w:r>
      <w:r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Смоленской </w:t>
      </w:r>
      <w:r w:rsidRPr="00BF3F34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>области, успешно изучающие предметы гуманитарного цикла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(русский и иностранные языки, история, обществознание, литература, мировая художественная культура, экономика, право).</w:t>
      </w:r>
    </w:p>
    <w:p w:rsidR="00562F20" w:rsidRPr="001F6698" w:rsidRDefault="00562F20" w:rsidP="00562F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elvetica" w:hAnsi="Times New Roman"/>
          <w:kern w:val="2"/>
          <w:sz w:val="28"/>
          <w:szCs w:val="28"/>
          <w:lang w:eastAsia="ru-RU"/>
        </w:rPr>
      </w:pPr>
      <w:r w:rsidRPr="001F6698">
        <w:rPr>
          <w:rFonts w:ascii="Times New Roman" w:eastAsia="Helvetica" w:hAnsi="Times New Roman"/>
          <w:kern w:val="2"/>
          <w:sz w:val="28"/>
          <w:szCs w:val="28"/>
          <w:lang w:eastAsia="ru-RU"/>
        </w:rPr>
        <w:t>3.2. Участие в Олимпиаде индивидуальное.</w:t>
      </w:r>
    </w:p>
    <w:p w:rsidR="00562F20" w:rsidRPr="00BF3F34" w:rsidRDefault="00562F20" w:rsidP="00562F20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kern w:val="2"/>
          <w:sz w:val="28"/>
          <w:szCs w:val="28"/>
          <w:lang w:eastAsia="ru-RU"/>
        </w:rPr>
      </w:pPr>
    </w:p>
    <w:p w:rsidR="00562F20" w:rsidRPr="00FB7E18" w:rsidRDefault="00562F20" w:rsidP="00562F2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eastAsia="Arial" w:hAnsi="Times New Roman"/>
          <w:b/>
          <w:bCs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b/>
          <w:bCs/>
          <w:kern w:val="2"/>
          <w:sz w:val="28"/>
          <w:szCs w:val="28"/>
          <w:lang w:eastAsia="ru-RU"/>
        </w:rPr>
        <w:t>Сроки, порядок и условия проведения Олимпиады</w:t>
      </w:r>
    </w:p>
    <w:p w:rsidR="00562F20" w:rsidRDefault="00562F20" w:rsidP="00562F20">
      <w:pPr>
        <w:widowControl w:val="0"/>
        <w:numPr>
          <w:ilvl w:val="1"/>
          <w:numId w:val="4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Helvetica" w:hAnsi="Times New Roman"/>
          <w:color w:val="FF0000"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Олимпиада проводится 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с </w:t>
      </w:r>
      <w:r>
        <w:rPr>
          <w:rFonts w:ascii="Times New Roman" w:eastAsia="Helvetica" w:hAnsi="Times New Roman"/>
          <w:kern w:val="2"/>
          <w:sz w:val="28"/>
          <w:szCs w:val="28"/>
          <w:lang w:eastAsia="ru-RU"/>
        </w:rPr>
        <w:t>ноября</w:t>
      </w:r>
      <w:r w:rsidR="001C1917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2015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года по </w:t>
      </w:r>
      <w:r>
        <w:rPr>
          <w:rFonts w:ascii="Times New Roman" w:eastAsia="Helvetica" w:hAnsi="Times New Roman"/>
          <w:kern w:val="2"/>
          <w:sz w:val="28"/>
          <w:szCs w:val="28"/>
          <w:lang w:eastAsia="ru-RU"/>
        </w:rPr>
        <w:t>апрель</w:t>
      </w:r>
      <w:r w:rsidR="001C1917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2016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года в 2 тура: отборочный (включающий в себя заочное выполнение письменной </w:t>
      </w:r>
      <w:r w:rsidRPr="000C6F76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работы </w:t>
      </w:r>
      <w:r w:rsidRPr="003D5ABB">
        <w:rPr>
          <w:rFonts w:ascii="Times New Roman" w:eastAsia="Helvetica" w:hAnsi="Times New Roman"/>
          <w:kern w:val="2"/>
          <w:sz w:val="28"/>
          <w:szCs w:val="28"/>
          <w:lang w:eastAsia="ru-RU"/>
        </w:rPr>
        <w:t>и очное собеседование</w:t>
      </w:r>
      <w:r w:rsidRPr="000C6F76">
        <w:rPr>
          <w:rFonts w:ascii="Times New Roman" w:eastAsia="Helvetica" w:hAnsi="Times New Roman"/>
          <w:kern w:val="2"/>
          <w:sz w:val="28"/>
          <w:szCs w:val="28"/>
          <w:lang w:eastAsia="ru-RU"/>
        </w:rPr>
        <w:t>) и очный (игры четвертьфинала, полуфинала и финала).</w:t>
      </w:r>
    </w:p>
    <w:p w:rsidR="00562F20" w:rsidRPr="00B3022D" w:rsidRDefault="00000686" w:rsidP="00562F20">
      <w:pPr>
        <w:widowControl w:val="0"/>
        <w:numPr>
          <w:ilvl w:val="1"/>
          <w:numId w:val="4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Helvetica" w:hAnsi="Times New Roman"/>
          <w:color w:val="FF0000"/>
          <w:kern w:val="2"/>
          <w:sz w:val="28"/>
          <w:szCs w:val="28"/>
          <w:lang w:eastAsia="ru-RU"/>
        </w:rPr>
      </w:pPr>
      <w:r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Сроки проведения туров</w:t>
      </w:r>
      <w:r w:rsidR="00562F20" w:rsidRPr="001F6698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 Олимпиады определяются Оргкомитетом.</w:t>
      </w:r>
    </w:p>
    <w:p w:rsidR="00562F20" w:rsidRPr="00C33B4B" w:rsidRDefault="00562F20" w:rsidP="00562F20">
      <w:pPr>
        <w:widowControl w:val="0"/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hanging="11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1F6698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Заявка на участие в Олимпиаде. </w:t>
      </w:r>
    </w:p>
    <w:p w:rsidR="00562F20" w:rsidRPr="004C6A85" w:rsidRDefault="00562F20" w:rsidP="00AD50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6698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>Для участия в Олимпиаде необходимо подать заявку</w:t>
      </w:r>
      <w:r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 (п</w:t>
      </w:r>
      <w:r w:rsidRPr="001F6698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риложение </w:t>
      </w:r>
      <w:r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№ </w:t>
      </w:r>
      <w:r w:rsidRPr="001F6698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>1)</w:t>
      </w:r>
      <w:r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 </w:t>
      </w:r>
      <w:r w:rsidRPr="004C6A85">
        <w:rPr>
          <w:rFonts w:ascii="Times New Roman" w:eastAsia="Arial" w:hAnsi="Times New Roman"/>
          <w:bCs/>
          <w:i/>
          <w:kern w:val="2"/>
          <w:sz w:val="28"/>
          <w:szCs w:val="28"/>
          <w:lang w:eastAsia="ru-RU"/>
        </w:rPr>
        <w:t>и согласие на обработку персональных данных (приложение № 2)</w:t>
      </w:r>
      <w:r w:rsidRPr="004B232F">
        <w:rPr>
          <w:rFonts w:ascii="Times New Roman" w:eastAsia="Arial" w:hAnsi="Times New Roman"/>
          <w:b/>
          <w:bCs/>
          <w:i/>
          <w:kern w:val="2"/>
          <w:sz w:val="28"/>
          <w:szCs w:val="28"/>
          <w:lang w:eastAsia="ru-RU"/>
        </w:rPr>
        <w:t xml:space="preserve"> </w:t>
      </w:r>
      <w:r w:rsidRPr="001F6698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>в</w:t>
      </w:r>
      <w:r w:rsidRPr="00BF3F34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 Оргкомитет до</w:t>
      </w:r>
      <w:r w:rsidR="00000686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 20</w:t>
      </w:r>
      <w:r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 ноября</w:t>
      </w:r>
      <w:r w:rsidR="001C1917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 2015</w:t>
      </w:r>
      <w:r w:rsidRPr="00BF3F34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 года включительно 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на электронный адрес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: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</w:t>
      </w:r>
      <w:r w:rsidRPr="004C6A85">
        <w:rPr>
          <w:rFonts w:ascii="Times New Roman" w:eastAsia="Times New Roman" w:hAnsi="Times New Roman"/>
          <w:b/>
          <w:sz w:val="28"/>
          <w:szCs w:val="28"/>
          <w:lang w:eastAsia="ru-RU"/>
        </w:rPr>
        <w:t>smolcrtdu@mail.ru</w:t>
      </w:r>
    </w:p>
    <w:p w:rsidR="00562F20" w:rsidRPr="00BF3F34" w:rsidRDefault="00562F20" w:rsidP="00AD50F5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Заявки, поступившие в Оргкомитет позднее установленного срока рассматриваться не будут.</w:t>
      </w:r>
    </w:p>
    <w:p w:rsidR="00562F20" w:rsidRPr="00C33B4B" w:rsidRDefault="00562F20" w:rsidP="00AD50F5">
      <w:pPr>
        <w:widowControl w:val="0"/>
        <w:numPr>
          <w:ilvl w:val="1"/>
          <w:numId w:val="4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C33B4B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Отборочный тур. </w:t>
      </w:r>
    </w:p>
    <w:p w:rsidR="00562F20" w:rsidRPr="003D5ABB" w:rsidRDefault="00562F20" w:rsidP="00AD50F5">
      <w:pPr>
        <w:widowControl w:val="0"/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ab/>
      </w:r>
      <w:r w:rsidRPr="003D5ABB">
        <w:rPr>
          <w:rFonts w:ascii="Times New Roman" w:eastAsia="Arial" w:hAnsi="Times New Roman"/>
          <w:kern w:val="2"/>
          <w:sz w:val="28"/>
          <w:szCs w:val="28"/>
          <w:lang w:eastAsia="ru-RU"/>
        </w:rPr>
        <w:t>Отборочный тур состоит из двух этапов.</w:t>
      </w:r>
    </w:p>
    <w:p w:rsidR="00562F20" w:rsidRDefault="00562F20" w:rsidP="00AD50F5">
      <w:pPr>
        <w:widowControl w:val="0"/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5E41A6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Первый этап состоит из выполнения письменной творческой работы </w:t>
      </w:r>
      <w:r w:rsidRPr="005E41A6">
        <w:rPr>
          <w:rFonts w:ascii="Times New Roman" w:eastAsia="Arial" w:hAnsi="Times New Roman"/>
          <w:kern w:val="2"/>
          <w:sz w:val="28"/>
          <w:szCs w:val="28"/>
          <w:lang w:eastAsia="ru-RU"/>
        </w:rPr>
        <w:lastRenderedPageBreak/>
        <w:t xml:space="preserve">(эссе) на заданную тему. </w:t>
      </w:r>
    </w:p>
    <w:p w:rsidR="00562F20" w:rsidRPr="00AD50F5" w:rsidRDefault="00562F20" w:rsidP="00AD50F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kern w:val="2"/>
          <w:sz w:val="28"/>
          <w:szCs w:val="28"/>
          <w:lang w:eastAsia="ru-RU"/>
        </w:rPr>
      </w:pPr>
      <w:r w:rsidRPr="005E41A6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Тема </w:t>
      </w:r>
      <w:r w:rsidRPr="005E41A6">
        <w:rPr>
          <w:rFonts w:ascii="Times New Roman" w:eastAsia="Arial" w:hAnsi="Times New Roman"/>
          <w:kern w:val="2"/>
          <w:sz w:val="28"/>
          <w:szCs w:val="28"/>
          <w:lang w:eastAsia="ru-RU"/>
        </w:rPr>
        <w:t>письменной творческой работы</w:t>
      </w:r>
      <w:r w:rsidRPr="005E41A6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 (эссе): </w:t>
      </w:r>
      <w:r w:rsidRPr="002F7406">
        <w:rPr>
          <w:rFonts w:ascii="Times New Roman" w:eastAsia="Arial" w:hAnsi="Times New Roman"/>
          <w:b/>
          <w:bCs/>
          <w:kern w:val="2"/>
          <w:sz w:val="28"/>
          <w:szCs w:val="28"/>
          <w:lang w:eastAsia="ru-RU"/>
        </w:rPr>
        <w:t>«</w:t>
      </w:r>
      <w:r w:rsidR="001C1917">
        <w:rPr>
          <w:rFonts w:ascii="Times New Roman" w:eastAsia="Arial" w:hAnsi="Times New Roman"/>
          <w:b/>
          <w:bCs/>
          <w:kern w:val="2"/>
          <w:sz w:val="28"/>
          <w:szCs w:val="28"/>
          <w:lang w:eastAsia="ru-RU"/>
        </w:rPr>
        <w:t>Я горжусь, что этот человек мой земляк</w:t>
      </w:r>
      <w:r w:rsidRPr="002F7406">
        <w:rPr>
          <w:rFonts w:ascii="Times New Roman" w:eastAsia="Arial" w:hAnsi="Times New Roman"/>
          <w:b/>
          <w:bCs/>
          <w:kern w:val="2"/>
          <w:sz w:val="28"/>
          <w:szCs w:val="28"/>
          <w:lang w:eastAsia="ru-RU"/>
        </w:rPr>
        <w:t>».</w:t>
      </w:r>
      <w:r w:rsidR="00AD50F5">
        <w:rPr>
          <w:rFonts w:ascii="Times New Roman" w:eastAsia="Arial" w:hAnsi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E41A6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Письменные творческие работы (эссе) присылаются участниками до </w:t>
      </w:r>
      <w:r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30 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ноября</w:t>
      </w:r>
      <w:r w:rsidR="001C1917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2015</w:t>
      </w:r>
      <w:r w:rsidRPr="005E41A6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года включительно по электронной почте на адрес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: </w:t>
      </w:r>
      <w:r w:rsidRPr="004C6A85">
        <w:rPr>
          <w:rFonts w:ascii="Times New Roman" w:eastAsia="Times New Roman" w:hAnsi="Times New Roman"/>
          <w:b/>
          <w:sz w:val="28"/>
          <w:szCs w:val="28"/>
          <w:lang w:eastAsia="ru-RU"/>
        </w:rPr>
        <w:t>smolcrtdu@mail.ru</w:t>
      </w:r>
    </w:p>
    <w:p w:rsidR="00562F20" w:rsidRPr="00C33B4B" w:rsidRDefault="00562F20" w:rsidP="00AD50F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C33B4B">
        <w:rPr>
          <w:rFonts w:ascii="Times New Roman" w:hAnsi="Times New Roman"/>
          <w:bCs/>
          <w:sz w:val="28"/>
          <w:szCs w:val="28"/>
        </w:rPr>
        <w:t>Правила оформления эссе.</w:t>
      </w:r>
      <w:r w:rsidRPr="00C33B4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2F20" w:rsidRPr="00C33B4B" w:rsidRDefault="00562F20" w:rsidP="00AD50F5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C33B4B">
        <w:rPr>
          <w:rFonts w:ascii="Times New Roman" w:hAnsi="Times New Roman"/>
          <w:bCs/>
          <w:sz w:val="28"/>
          <w:szCs w:val="28"/>
        </w:rPr>
        <w:t xml:space="preserve">На титульном листе 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письменной творческой работы</w:t>
      </w:r>
      <w:r w:rsidRPr="00C33B4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C33B4B">
        <w:rPr>
          <w:rFonts w:ascii="Times New Roman" w:hAnsi="Times New Roman"/>
          <w:bCs/>
          <w:sz w:val="28"/>
          <w:szCs w:val="28"/>
        </w:rPr>
        <w:t>эссе</w:t>
      </w:r>
      <w:r>
        <w:rPr>
          <w:rFonts w:ascii="Times New Roman" w:hAnsi="Times New Roman"/>
          <w:bCs/>
          <w:sz w:val="28"/>
          <w:szCs w:val="28"/>
        </w:rPr>
        <w:t>)</w:t>
      </w:r>
      <w:r w:rsidRPr="00C33B4B">
        <w:rPr>
          <w:rFonts w:ascii="Times New Roman" w:hAnsi="Times New Roman"/>
          <w:bCs/>
          <w:sz w:val="28"/>
          <w:szCs w:val="28"/>
        </w:rPr>
        <w:t>, необходимо указать:</w:t>
      </w:r>
    </w:p>
    <w:p w:rsidR="00562F20" w:rsidRPr="00BF3F34" w:rsidRDefault="00562F20" w:rsidP="00AD50F5">
      <w:pPr>
        <w:widowControl w:val="0"/>
        <w:numPr>
          <w:ilvl w:val="0"/>
          <w:numId w:val="5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3F34">
        <w:rPr>
          <w:rFonts w:ascii="Times New Roman" w:hAnsi="Times New Roman"/>
          <w:bCs/>
          <w:sz w:val="28"/>
          <w:szCs w:val="28"/>
        </w:rPr>
        <w:t xml:space="preserve">личные данные: фамилия, имя, отчество (полностью), дата рождения, класс, </w:t>
      </w:r>
      <w:r w:rsidR="002B3CEB">
        <w:rPr>
          <w:rFonts w:ascii="Times New Roman" w:hAnsi="Times New Roman"/>
          <w:bCs/>
          <w:sz w:val="28"/>
          <w:szCs w:val="28"/>
        </w:rPr>
        <w:t>наименование, адрес, телефон образовательной организации</w:t>
      </w:r>
      <w:r w:rsidRPr="00BF3F34">
        <w:rPr>
          <w:rFonts w:ascii="Times New Roman" w:hAnsi="Times New Roman"/>
          <w:bCs/>
          <w:sz w:val="28"/>
          <w:szCs w:val="28"/>
        </w:rPr>
        <w:t>, муниципальное образование;</w:t>
      </w:r>
    </w:p>
    <w:p w:rsidR="00562F20" w:rsidRPr="00BF3F34" w:rsidRDefault="00562F20" w:rsidP="00562F20">
      <w:pPr>
        <w:widowControl w:val="0"/>
        <w:numPr>
          <w:ilvl w:val="0"/>
          <w:numId w:val="5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3F34">
        <w:rPr>
          <w:rFonts w:ascii="Times New Roman" w:hAnsi="Times New Roman"/>
          <w:bCs/>
          <w:sz w:val="28"/>
          <w:szCs w:val="28"/>
        </w:rPr>
        <w:t>контактные данные: адрес с индексом, т</w:t>
      </w:r>
      <w:r>
        <w:rPr>
          <w:rFonts w:ascii="Times New Roman" w:hAnsi="Times New Roman"/>
          <w:bCs/>
          <w:sz w:val="28"/>
          <w:szCs w:val="28"/>
        </w:rPr>
        <w:t>елефон (мобильный и домашний</w:t>
      </w:r>
      <w:r w:rsidRPr="00BF3F34">
        <w:rPr>
          <w:rFonts w:ascii="Times New Roman" w:hAnsi="Times New Roman"/>
          <w:bCs/>
          <w:sz w:val="28"/>
          <w:szCs w:val="28"/>
        </w:rPr>
        <w:t>), электронная почта;</w:t>
      </w:r>
    </w:p>
    <w:p w:rsidR="00562F20" w:rsidRPr="00BF3F34" w:rsidRDefault="00562F20" w:rsidP="00562F20">
      <w:pPr>
        <w:widowControl w:val="0"/>
        <w:numPr>
          <w:ilvl w:val="0"/>
          <w:numId w:val="5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3F34">
        <w:rPr>
          <w:rFonts w:ascii="Times New Roman" w:hAnsi="Times New Roman"/>
          <w:bCs/>
          <w:sz w:val="28"/>
          <w:szCs w:val="28"/>
        </w:rPr>
        <w:t xml:space="preserve">тему 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письменной творческой работы</w:t>
      </w:r>
      <w:r w:rsidRPr="00BF3F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BF3F34">
        <w:rPr>
          <w:rFonts w:ascii="Times New Roman" w:hAnsi="Times New Roman"/>
          <w:bCs/>
          <w:sz w:val="28"/>
          <w:szCs w:val="28"/>
        </w:rPr>
        <w:t>эссе</w:t>
      </w:r>
      <w:r>
        <w:rPr>
          <w:rFonts w:ascii="Times New Roman" w:hAnsi="Times New Roman"/>
          <w:bCs/>
          <w:sz w:val="28"/>
          <w:szCs w:val="28"/>
        </w:rPr>
        <w:t>)</w:t>
      </w:r>
      <w:r w:rsidRPr="00BF3F34">
        <w:rPr>
          <w:rFonts w:ascii="Times New Roman" w:hAnsi="Times New Roman"/>
          <w:bCs/>
          <w:sz w:val="28"/>
          <w:szCs w:val="28"/>
        </w:rPr>
        <w:t xml:space="preserve"> и дату написания.</w:t>
      </w:r>
    </w:p>
    <w:p w:rsidR="00562F20" w:rsidRPr="00BF3F34" w:rsidRDefault="00562F20" w:rsidP="00562F20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F3F34">
        <w:rPr>
          <w:rFonts w:ascii="Times New Roman" w:hAnsi="Times New Roman"/>
          <w:bCs/>
          <w:sz w:val="28"/>
          <w:szCs w:val="28"/>
        </w:rPr>
        <w:t xml:space="preserve">Общий размер текста эссе не должен превышать 3 печатных листа (без титульного) формата А4; шрифт – </w:t>
      </w:r>
      <w:proofErr w:type="spellStart"/>
      <w:r w:rsidRPr="00BF3F34">
        <w:rPr>
          <w:rFonts w:ascii="Times New Roman" w:hAnsi="Times New Roman"/>
          <w:bCs/>
          <w:sz w:val="28"/>
          <w:szCs w:val="28"/>
        </w:rPr>
        <w:t>Times</w:t>
      </w:r>
      <w:proofErr w:type="spellEnd"/>
      <w:r w:rsidRPr="00BF3F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F3F34">
        <w:rPr>
          <w:rFonts w:ascii="Times New Roman" w:hAnsi="Times New Roman"/>
          <w:bCs/>
          <w:sz w:val="28"/>
          <w:szCs w:val="28"/>
        </w:rPr>
        <w:t>New</w:t>
      </w:r>
      <w:proofErr w:type="spellEnd"/>
      <w:r w:rsidRPr="00BF3F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F3F34">
        <w:rPr>
          <w:rFonts w:ascii="Times New Roman" w:hAnsi="Times New Roman"/>
          <w:bCs/>
          <w:sz w:val="28"/>
          <w:szCs w:val="28"/>
        </w:rPr>
        <w:t>Roman</w:t>
      </w:r>
      <w:proofErr w:type="spellEnd"/>
      <w:r w:rsidRPr="00BF3F34">
        <w:rPr>
          <w:rFonts w:ascii="Times New Roman" w:hAnsi="Times New Roman"/>
          <w:bCs/>
          <w:sz w:val="28"/>
          <w:szCs w:val="28"/>
        </w:rPr>
        <w:t xml:space="preserve">, размер шрифта – 14, отступ – </w:t>
      </w:r>
      <w:smartTag w:uri="urn:schemas-microsoft-com:office:smarttags" w:element="metricconverter">
        <w:smartTagPr>
          <w:attr w:name="ProductID" w:val="1,25 см"/>
        </w:smartTagPr>
        <w:r w:rsidRPr="00BF3F34">
          <w:rPr>
            <w:rFonts w:ascii="Times New Roman" w:hAnsi="Times New Roman"/>
            <w:bCs/>
            <w:sz w:val="28"/>
            <w:szCs w:val="28"/>
          </w:rPr>
          <w:t>1,25 см</w:t>
        </w:r>
      </w:smartTag>
      <w:r w:rsidRPr="00BF3F3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все </w:t>
      </w:r>
      <w:r w:rsidRPr="00BF3F34">
        <w:rPr>
          <w:rFonts w:ascii="Times New Roman" w:hAnsi="Times New Roman"/>
          <w:bCs/>
          <w:sz w:val="28"/>
          <w:szCs w:val="28"/>
        </w:rPr>
        <w:t xml:space="preserve">поля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BF3F34">
        <w:rPr>
          <w:rFonts w:ascii="Times New Roman" w:hAnsi="Times New Roman"/>
          <w:bCs/>
          <w:sz w:val="28"/>
          <w:szCs w:val="28"/>
        </w:rPr>
        <w:t>, междустрочный интервал – единичный.</w:t>
      </w:r>
    </w:p>
    <w:p w:rsidR="00562F20" w:rsidRPr="000B7BC0" w:rsidRDefault="00562F20" w:rsidP="00562F20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color w:val="FF0000"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На первый этап допускаются работы, соответствующие требованиям </w:t>
      </w:r>
      <w:r w:rsidRPr="00BF3F34">
        <w:rPr>
          <w:rFonts w:ascii="Times New Roman" w:hAnsi="Times New Roman"/>
          <w:sz w:val="28"/>
          <w:szCs w:val="28"/>
        </w:rPr>
        <w:t>настоящего Положения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рекомендациям к написанию 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и критериям оценки 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письменной творческой работы 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(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эссе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) </w:t>
      </w:r>
      <w:r w:rsidRPr="003D5ABB">
        <w:rPr>
          <w:rFonts w:ascii="Times New Roman" w:eastAsia="Arial" w:hAnsi="Times New Roman"/>
          <w:b/>
          <w:i/>
          <w:kern w:val="2"/>
          <w:sz w:val="28"/>
          <w:szCs w:val="28"/>
          <w:lang w:eastAsia="ru-RU"/>
        </w:rPr>
        <w:t>(приложение №</w:t>
      </w:r>
      <w:r w:rsidR="003E7266">
        <w:rPr>
          <w:rFonts w:ascii="Times New Roman" w:eastAsia="Arial" w:hAnsi="Times New Roman"/>
          <w:b/>
          <w:i/>
          <w:kern w:val="2"/>
          <w:sz w:val="28"/>
          <w:szCs w:val="28"/>
          <w:lang w:eastAsia="ru-RU"/>
        </w:rPr>
        <w:t xml:space="preserve"> </w:t>
      </w:r>
      <w:r w:rsidRPr="003D5ABB">
        <w:rPr>
          <w:rFonts w:ascii="Times New Roman" w:eastAsia="Arial" w:hAnsi="Times New Roman"/>
          <w:b/>
          <w:i/>
          <w:kern w:val="2"/>
          <w:sz w:val="28"/>
          <w:szCs w:val="28"/>
          <w:lang w:eastAsia="ru-RU"/>
        </w:rPr>
        <w:t>3).</w:t>
      </w:r>
    </w:p>
    <w:p w:rsidR="00562F20" w:rsidRDefault="00562F20" w:rsidP="00562F20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Ответственность за плагиат несет автор творческой работы (эссе).</w:t>
      </w:r>
    </w:p>
    <w:p w:rsidR="00562F20" w:rsidRDefault="00562F20" w:rsidP="00562F20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Использование цитат в тексте творческой работы (эссе) должно сопровождаться сноской с указанием источника.</w:t>
      </w:r>
    </w:p>
    <w:p w:rsidR="00562F20" w:rsidRPr="004C6A85" w:rsidRDefault="00562F20" w:rsidP="00562F20">
      <w:pPr>
        <w:widowControl w:val="0"/>
        <w:numPr>
          <w:ilvl w:val="2"/>
          <w:numId w:val="4"/>
        </w:num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Второй этап. </w:t>
      </w:r>
    </w:p>
    <w:p w:rsidR="00562F20" w:rsidRPr="004C6A85" w:rsidRDefault="00562F20" w:rsidP="00562F20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Второй этап проводится в форме очного собеседования с участниками Олимпиады. </w:t>
      </w:r>
    </w:p>
    <w:p w:rsidR="00562F20" w:rsidRPr="004C6A85" w:rsidRDefault="001C1917" w:rsidP="00562F20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Претендентам, прошедшие</w:t>
      </w:r>
      <w:r w:rsidR="00562F20"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первый этап от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борочного тура приглашаются </w:t>
      </w:r>
      <w:r w:rsidR="00562F20"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>для участия в очном собеседовании не поздн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ее  16</w:t>
      </w:r>
      <w:r w:rsidR="00562F20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декабря</w:t>
      </w:r>
      <w:r w:rsidR="00562F20"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>2015</w:t>
      </w:r>
      <w:r w:rsidR="00562F20"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года. </w:t>
      </w:r>
    </w:p>
    <w:p w:rsidR="00562F20" w:rsidRPr="004C6A85" w:rsidRDefault="00562F20" w:rsidP="00562F20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В ходе собеседования участник должен обосновать свое желание </w:t>
      </w:r>
    </w:p>
    <w:p w:rsidR="00562F20" w:rsidRPr="004C6A85" w:rsidRDefault="00562F20" w:rsidP="00562F20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>участвовать в Олимпиаде. Собе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седование </w:t>
      </w:r>
      <w:r w:rsidR="001C1917">
        <w:rPr>
          <w:rFonts w:ascii="Times New Roman" w:eastAsia="Arial" w:hAnsi="Times New Roman"/>
          <w:kern w:val="2"/>
          <w:sz w:val="28"/>
          <w:szCs w:val="28"/>
          <w:lang w:eastAsia="ru-RU"/>
        </w:rPr>
        <w:t>проводится 19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декабря</w:t>
      </w:r>
      <w:r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</w:t>
      </w:r>
      <w:r w:rsidR="001C1917">
        <w:rPr>
          <w:rFonts w:ascii="Times New Roman" w:eastAsia="Arial" w:hAnsi="Times New Roman"/>
          <w:kern w:val="2"/>
          <w:sz w:val="28"/>
          <w:szCs w:val="28"/>
          <w:lang w:eastAsia="ru-RU"/>
        </w:rPr>
        <w:t>2015</w:t>
      </w:r>
      <w:r w:rsidRPr="004C6A8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года.</w:t>
      </w:r>
    </w:p>
    <w:p w:rsidR="00562F20" w:rsidRDefault="00562F20" w:rsidP="00562F20">
      <w:pPr>
        <w:widowControl w:val="0"/>
        <w:numPr>
          <w:ilvl w:val="2"/>
          <w:numId w:val="4"/>
        </w:numPr>
        <w:tabs>
          <w:tab w:val="left" w:pos="0"/>
          <w:tab w:val="left" w:pos="1276"/>
        </w:tabs>
        <w:suppressAutoHyphens/>
        <w:spacing w:after="0" w:line="240" w:lineRule="auto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101255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Подведение итогов отборочного тура. </w:t>
      </w:r>
    </w:p>
    <w:p w:rsidR="00562F20" w:rsidRDefault="00562F20" w:rsidP="00562F20">
      <w:pPr>
        <w:widowControl w:val="0"/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</w:pPr>
      <w:r w:rsidRPr="00101255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>Отбор участников для следующего тура Олимпиады проводится по результатам письменных работ, представленных претендентом и очного собеседования</w:t>
      </w:r>
      <w:r w:rsidRPr="00BF3F34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. </w:t>
      </w:r>
    </w:p>
    <w:p w:rsidR="00562F20" w:rsidRPr="00BF3F34" w:rsidRDefault="00562F20" w:rsidP="00562F20">
      <w:pPr>
        <w:widowControl w:val="0"/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>Экспертизу письменных работ и проведение собеседования осуществляет жюри Олимпиады.</w:t>
      </w:r>
      <w:r w:rsidRPr="00BF3F34">
        <w:rPr>
          <w:rFonts w:ascii="Times New Roman" w:eastAsia="Arial" w:hAnsi="Times New Roman"/>
          <w:bCs/>
          <w:kern w:val="2"/>
          <w:sz w:val="28"/>
          <w:szCs w:val="28"/>
          <w:lang w:eastAsia="ru-RU"/>
        </w:rPr>
        <w:t xml:space="preserve"> Решение жюри является окончательным и не подлежит пересмотру.</w:t>
      </w:r>
    </w:p>
    <w:p w:rsidR="00562F20" w:rsidRPr="00101255" w:rsidRDefault="00562F20" w:rsidP="00562F20">
      <w:pPr>
        <w:widowControl w:val="0"/>
        <w:numPr>
          <w:ilvl w:val="1"/>
          <w:numId w:val="4"/>
        </w:numPr>
        <w:tabs>
          <w:tab w:val="left" w:pos="-142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NewRomanPSMT" w:hAnsi="Times New Roman"/>
          <w:kern w:val="2"/>
          <w:sz w:val="28"/>
          <w:szCs w:val="28"/>
          <w:lang w:eastAsia="ru-RU"/>
        </w:rPr>
      </w:pPr>
      <w:r w:rsidRPr="00101255">
        <w:rPr>
          <w:rFonts w:ascii="Times New Roman" w:eastAsia="Tahoma" w:hAnsi="Times New Roman"/>
          <w:kern w:val="2"/>
          <w:sz w:val="28"/>
          <w:szCs w:val="28"/>
          <w:lang w:eastAsia="ru-RU"/>
        </w:rPr>
        <w:t>Очный тур Олимпиады.</w:t>
      </w:r>
      <w:r w:rsidRPr="00101255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 xml:space="preserve"> </w:t>
      </w:r>
    </w:p>
    <w:p w:rsidR="00562F20" w:rsidRPr="00AB48A5" w:rsidRDefault="00000686" w:rsidP="00562F20">
      <w:pPr>
        <w:widowControl w:val="0"/>
        <w:numPr>
          <w:ilvl w:val="2"/>
          <w:numId w:val="4"/>
        </w:numPr>
        <w:tabs>
          <w:tab w:val="left" w:pos="-142"/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NewRomanPSMT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 xml:space="preserve">В очном туре </w:t>
      </w:r>
      <w:r w:rsidR="00562F20" w:rsidRPr="00BF3F34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 xml:space="preserve"> принимают участие обучающиеся, отобранные по лучшим результатам оценки письменных р</w:t>
      </w:r>
      <w:r w:rsidR="0072694E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>абот и собеседования. Участники</w:t>
      </w:r>
      <w:r w:rsidR="00562F20" w:rsidRPr="00BF3F34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 xml:space="preserve"> с лучшими результатами оценки письменных р</w:t>
      </w:r>
      <w:r w:rsidR="0072694E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>абот и собеседования приглашаются</w:t>
      </w:r>
      <w:r w:rsidR="00562F20" w:rsidRPr="00BF3F34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>для участия в очном туре</w:t>
      </w:r>
      <w:r w:rsidR="00562F20" w:rsidRPr="00BF3F34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 xml:space="preserve"> не </w:t>
      </w:r>
      <w:r w:rsidR="00562F20" w:rsidRPr="00AB48A5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 xml:space="preserve">позднее </w:t>
      </w:r>
      <w:r w:rsidR="00562F20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 xml:space="preserve"> </w:t>
      </w:r>
      <w:r w:rsidR="00536AFA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>30</w:t>
      </w:r>
      <w:r w:rsidR="00562F20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 xml:space="preserve"> декабря </w:t>
      </w:r>
      <w:r w:rsidR="00562F20" w:rsidRPr="004C6A85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>201</w:t>
      </w:r>
      <w:r w:rsidR="0072694E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>5</w:t>
      </w:r>
      <w:r w:rsidR="00562F20" w:rsidRPr="00AB48A5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 xml:space="preserve"> года по электронной почте, указанной участником при подаче заявки.</w:t>
      </w:r>
    </w:p>
    <w:p w:rsidR="00562F20" w:rsidRPr="00BF3F34" w:rsidRDefault="00562F20" w:rsidP="00562F20">
      <w:pPr>
        <w:widowControl w:val="0"/>
        <w:numPr>
          <w:ilvl w:val="2"/>
          <w:numId w:val="4"/>
        </w:numPr>
        <w:tabs>
          <w:tab w:val="left" w:pos="-142"/>
          <w:tab w:val="left" w:pos="1134"/>
        </w:tabs>
        <w:suppressAutoHyphens/>
        <w:spacing w:after="0" w:line="240" w:lineRule="auto"/>
        <w:jc w:val="both"/>
        <w:rPr>
          <w:rFonts w:ascii="Times New Roman" w:eastAsia="TimesNewRomanPSMT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>Очный тур (игры</w:t>
      </w:r>
      <w:r w:rsidRPr="00BF3F34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>) проводится</w:t>
      </w: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 в три этапа, включая:</w:t>
      </w:r>
    </w:p>
    <w:p w:rsidR="00562F20" w:rsidRPr="004C6A85" w:rsidRDefault="00562F20" w:rsidP="00562F2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BF3F34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t>1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этап (игры четвертьфинала)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– </w:t>
      </w:r>
      <w:r w:rsidRPr="004C6A85">
        <w:rPr>
          <w:rFonts w:ascii="Times New Roman" w:eastAsia="Arial" w:hAnsi="Times New Roman"/>
          <w:b/>
          <w:i/>
          <w:kern w:val="2"/>
          <w:sz w:val="28"/>
          <w:szCs w:val="28"/>
          <w:lang w:eastAsia="ru-RU"/>
        </w:rPr>
        <w:t>январь</w:t>
      </w:r>
      <w:r w:rsidR="0072694E">
        <w:rPr>
          <w:rFonts w:ascii="Times New Roman" w:eastAsia="Arial" w:hAnsi="Times New Roman"/>
          <w:b/>
          <w:i/>
          <w:kern w:val="2"/>
          <w:sz w:val="28"/>
          <w:szCs w:val="28"/>
          <w:lang w:eastAsia="ru-RU"/>
        </w:rPr>
        <w:t xml:space="preserve"> 2016</w:t>
      </w:r>
      <w:r w:rsidRPr="004C6A85">
        <w:rPr>
          <w:rFonts w:ascii="Times New Roman" w:eastAsia="Arial" w:hAnsi="Times New Roman"/>
          <w:b/>
          <w:i/>
          <w:kern w:val="2"/>
          <w:sz w:val="28"/>
          <w:szCs w:val="28"/>
          <w:lang w:eastAsia="ru-RU"/>
        </w:rPr>
        <w:t xml:space="preserve"> г.</w:t>
      </w:r>
    </w:p>
    <w:p w:rsidR="00562F20" w:rsidRPr="004C6A85" w:rsidRDefault="00562F20" w:rsidP="00562F2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i/>
          <w:kern w:val="2"/>
          <w:sz w:val="28"/>
          <w:szCs w:val="28"/>
          <w:lang w:eastAsia="ru-RU"/>
        </w:rPr>
      </w:pPr>
      <w:r w:rsidRPr="00BF3F34">
        <w:rPr>
          <w:rFonts w:ascii="Times New Roman" w:eastAsia="TimesNewRomanPSMT" w:hAnsi="Times New Roman"/>
          <w:kern w:val="2"/>
          <w:sz w:val="28"/>
          <w:szCs w:val="28"/>
          <w:lang w:eastAsia="ru-RU"/>
        </w:rPr>
        <w:lastRenderedPageBreak/>
        <w:t>2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этап (игры полуфинала)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– </w:t>
      </w:r>
      <w:r w:rsidR="0072694E">
        <w:rPr>
          <w:rFonts w:ascii="Times New Roman" w:eastAsia="Arial" w:hAnsi="Times New Roman"/>
          <w:b/>
          <w:i/>
          <w:kern w:val="2"/>
          <w:sz w:val="28"/>
          <w:szCs w:val="28"/>
          <w:lang w:eastAsia="ru-RU"/>
        </w:rPr>
        <w:t>февраль 2016</w:t>
      </w:r>
      <w:r w:rsidRPr="004C6A85">
        <w:rPr>
          <w:rFonts w:ascii="Times New Roman" w:eastAsia="Arial" w:hAnsi="Times New Roman"/>
          <w:b/>
          <w:i/>
          <w:kern w:val="2"/>
          <w:sz w:val="28"/>
          <w:szCs w:val="28"/>
          <w:lang w:eastAsia="ru-RU"/>
        </w:rPr>
        <w:t xml:space="preserve"> г.</w:t>
      </w:r>
    </w:p>
    <w:p w:rsidR="00562F20" w:rsidRPr="004C6A85" w:rsidRDefault="00562F20" w:rsidP="00562F20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3 </w:t>
      </w: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>этап (игры финала)</w:t>
      </w:r>
      <w:r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 – </w:t>
      </w:r>
      <w:r w:rsidR="0072694E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>март-апрель 2016</w:t>
      </w:r>
      <w:r w:rsidRPr="004C6A85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 xml:space="preserve"> г.</w:t>
      </w:r>
    </w:p>
    <w:p w:rsidR="00562F20" w:rsidRDefault="00562F20" w:rsidP="00562F2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</w:t>
      </w:r>
      <w:r w:rsidRPr="00847BAE">
        <w:rPr>
          <w:rFonts w:ascii="Times New Roman" w:hAnsi="Times New Roman"/>
          <w:sz w:val="28"/>
          <w:szCs w:val="28"/>
        </w:rPr>
        <w:t xml:space="preserve">, место и время проведения </w:t>
      </w:r>
      <w:r w:rsidR="00000686">
        <w:rPr>
          <w:rFonts w:ascii="Times New Roman" w:hAnsi="Times New Roman"/>
          <w:sz w:val="28"/>
          <w:szCs w:val="28"/>
        </w:rPr>
        <w:t xml:space="preserve">этапов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47BAE">
        <w:rPr>
          <w:rFonts w:ascii="Times New Roman" w:hAnsi="Times New Roman"/>
          <w:sz w:val="28"/>
          <w:szCs w:val="28"/>
        </w:rPr>
        <w:t>лимпиады определяются Оргкомитетом, о чём будет сообщено дополнительно участникам</w:t>
      </w:r>
      <w:r>
        <w:rPr>
          <w:rFonts w:ascii="Times New Roman" w:hAnsi="Times New Roman"/>
          <w:sz w:val="28"/>
          <w:szCs w:val="28"/>
        </w:rPr>
        <w:t>.</w:t>
      </w:r>
    </w:p>
    <w:p w:rsidR="00562F20" w:rsidRPr="004C6A85" w:rsidRDefault="00562F20" w:rsidP="00562F2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</w:pPr>
      <w:r w:rsidRPr="004C6A85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>Все игры транслируются по областному телевидению.</w:t>
      </w:r>
    </w:p>
    <w:p w:rsidR="00562F20" w:rsidRPr="004C6A85" w:rsidRDefault="00562F20" w:rsidP="00562F20">
      <w:pPr>
        <w:widowControl w:val="0"/>
        <w:numPr>
          <w:ilvl w:val="1"/>
          <w:numId w:val="4"/>
        </w:numPr>
        <w:tabs>
          <w:tab w:val="left" w:pos="1185"/>
          <w:tab w:val="left" w:pos="1215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</w:pPr>
      <w:r w:rsidRPr="004C6A85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 xml:space="preserve">Информация о проведении Олимпиады размещается на официальных сайтах Департамента </w:t>
      </w:r>
      <w:r w:rsidR="002B3CEB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 xml:space="preserve">Смоленской области </w:t>
      </w:r>
      <w:r w:rsidRPr="004C6A85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>по образованию</w:t>
      </w:r>
      <w:r w:rsidR="002B3CEB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>, науке и делам молодежи</w:t>
      </w:r>
      <w:r w:rsidRPr="004C6A85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 xml:space="preserve"> и Департамента</w:t>
      </w:r>
      <w:r w:rsidR="002B3CEB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 xml:space="preserve"> Смоленской области</w:t>
      </w:r>
      <w:r w:rsidRPr="004C6A85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 xml:space="preserve"> по культуре и туризму</w:t>
      </w:r>
      <w:r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>.</w:t>
      </w:r>
    </w:p>
    <w:p w:rsidR="00562F20" w:rsidRPr="003D5ABB" w:rsidRDefault="00562F20" w:rsidP="00562F20">
      <w:pPr>
        <w:widowControl w:val="0"/>
        <w:tabs>
          <w:tab w:val="left" w:pos="1185"/>
          <w:tab w:val="left" w:pos="1215"/>
          <w:tab w:val="left" w:pos="1276"/>
        </w:tabs>
        <w:suppressAutoHyphens/>
        <w:spacing w:after="0" w:line="240" w:lineRule="auto"/>
        <w:jc w:val="both"/>
        <w:rPr>
          <w:rFonts w:ascii="Times New Roman" w:eastAsia="Tahoma" w:hAnsi="Times New Roman"/>
          <w:kern w:val="2"/>
          <w:sz w:val="28"/>
          <w:szCs w:val="28"/>
          <w:lang w:eastAsia="ru-RU"/>
        </w:rPr>
      </w:pPr>
    </w:p>
    <w:p w:rsidR="00562F20" w:rsidRPr="00FB7E18" w:rsidRDefault="00562F20" w:rsidP="00562F2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F34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и награждение</w:t>
      </w:r>
    </w:p>
    <w:p w:rsidR="00562F20" w:rsidRPr="00BF3F34" w:rsidRDefault="00562F20" w:rsidP="00562F20">
      <w:pPr>
        <w:numPr>
          <w:ilvl w:val="1"/>
          <w:numId w:val="6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34">
        <w:rPr>
          <w:rFonts w:ascii="Times New Roman" w:eastAsia="Arial Unicode MS" w:hAnsi="Times New Roman"/>
          <w:sz w:val="28"/>
          <w:szCs w:val="28"/>
        </w:rPr>
        <w:t>Итоги Олимпиады оформляются протоколом Оргко</w:t>
      </w:r>
      <w:r>
        <w:rPr>
          <w:rFonts w:ascii="Times New Roman" w:eastAsia="Arial Unicode MS" w:hAnsi="Times New Roman"/>
          <w:sz w:val="28"/>
          <w:szCs w:val="28"/>
        </w:rPr>
        <w:t>митета и утверждаются приказом Д</w:t>
      </w:r>
      <w:r w:rsidRPr="00BF3F34">
        <w:rPr>
          <w:rFonts w:ascii="Times New Roman" w:eastAsia="Arial Unicode MS" w:hAnsi="Times New Roman"/>
          <w:sz w:val="28"/>
          <w:szCs w:val="28"/>
        </w:rPr>
        <w:t xml:space="preserve">епартамента </w:t>
      </w:r>
      <w:r>
        <w:rPr>
          <w:rFonts w:ascii="Times New Roman" w:eastAsia="Arial Unicode MS" w:hAnsi="Times New Roman"/>
          <w:sz w:val="28"/>
          <w:szCs w:val="28"/>
        </w:rPr>
        <w:t>Смоленской области по образованию, науке и делам молодежи.</w:t>
      </w:r>
    </w:p>
    <w:p w:rsidR="00562F20" w:rsidRPr="00BF3F34" w:rsidRDefault="00000686" w:rsidP="00562F20">
      <w:pPr>
        <w:numPr>
          <w:ilvl w:val="1"/>
          <w:numId w:val="6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Все участники очного тура </w:t>
      </w:r>
      <w:r w:rsidR="00562F20" w:rsidRPr="00BF3F34">
        <w:rPr>
          <w:rFonts w:ascii="Times New Roman" w:eastAsia="Arial Unicode MS" w:hAnsi="Times New Roman"/>
          <w:sz w:val="28"/>
          <w:szCs w:val="28"/>
        </w:rPr>
        <w:t xml:space="preserve"> Олимпиады получают свидетельство участника, подписанное председателем Оргкомитета.</w:t>
      </w:r>
    </w:p>
    <w:p w:rsidR="00562F20" w:rsidRPr="00BF3F34" w:rsidRDefault="00562F20" w:rsidP="00562F20">
      <w:pPr>
        <w:numPr>
          <w:ilvl w:val="1"/>
          <w:numId w:val="6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>Победителями признаются 3 участника, набравшие максимальное количество баллов по результ</w:t>
      </w:r>
      <w:r w:rsidR="00000686">
        <w:rPr>
          <w:rFonts w:ascii="Times New Roman" w:eastAsia="Tahoma" w:hAnsi="Times New Roman"/>
          <w:kern w:val="2"/>
          <w:sz w:val="28"/>
          <w:szCs w:val="28"/>
          <w:lang w:eastAsia="ru-RU"/>
        </w:rPr>
        <w:t>атам конкурсов очного тура</w:t>
      </w: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>. Призерами Олимпиады признаются 6 участников, вышедших в финал.</w:t>
      </w:r>
    </w:p>
    <w:p w:rsidR="00562F20" w:rsidRPr="004C6A85" w:rsidRDefault="00562F20" w:rsidP="00562F20">
      <w:pPr>
        <w:numPr>
          <w:ilvl w:val="1"/>
          <w:numId w:val="6"/>
        </w:numPr>
        <w:tabs>
          <w:tab w:val="left" w:pos="284"/>
          <w:tab w:val="left" w:pos="12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Победители и призеры </w:t>
      </w:r>
      <w:r>
        <w:rPr>
          <w:rFonts w:ascii="Times New Roman" w:eastAsia="Tahoma" w:hAnsi="Times New Roman"/>
          <w:kern w:val="2"/>
          <w:sz w:val="28"/>
          <w:szCs w:val="28"/>
          <w:lang w:eastAsia="ru-RU"/>
        </w:rPr>
        <w:t>награждаются дипломами Д</w:t>
      </w: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епартамента </w:t>
      </w:r>
      <w:r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Смоленской области по образованию, науке и делам молодежи </w:t>
      </w:r>
      <w:r w:rsidRPr="004C6A85">
        <w:rPr>
          <w:rFonts w:ascii="Times New Roman" w:eastAsia="Tahoma" w:hAnsi="Times New Roman"/>
          <w:b/>
          <w:i/>
          <w:kern w:val="2"/>
          <w:sz w:val="28"/>
          <w:szCs w:val="28"/>
          <w:lang w:eastAsia="ru-RU"/>
        </w:rPr>
        <w:t>и памятными призами.</w:t>
      </w:r>
    </w:p>
    <w:p w:rsidR="00000686" w:rsidRPr="00C62E1B" w:rsidRDefault="00562F20" w:rsidP="00C62E1B">
      <w:pPr>
        <w:numPr>
          <w:ilvl w:val="1"/>
          <w:numId w:val="6"/>
        </w:numPr>
        <w:tabs>
          <w:tab w:val="left" w:pos="284"/>
          <w:tab w:val="left" w:pos="12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Победители регионального этапа направляются для участия </w:t>
      </w:r>
      <w:r w:rsidR="00000686">
        <w:rPr>
          <w:rFonts w:ascii="Times New Roman" w:eastAsia="Tahoma" w:hAnsi="Times New Roman"/>
          <w:kern w:val="2"/>
          <w:sz w:val="28"/>
          <w:szCs w:val="28"/>
          <w:lang w:eastAsia="ru-RU"/>
        </w:rPr>
        <w:t>(</w:t>
      </w: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>без дополнительных испытаний</w:t>
      </w:r>
      <w:r w:rsidR="00000686">
        <w:rPr>
          <w:rFonts w:ascii="Times New Roman" w:eastAsia="Tahoma" w:hAnsi="Times New Roman"/>
          <w:kern w:val="2"/>
          <w:sz w:val="28"/>
          <w:szCs w:val="28"/>
          <w:lang w:eastAsia="ru-RU"/>
        </w:rPr>
        <w:t>)</w:t>
      </w: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 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>во всероссийской телевизионно</w:t>
      </w:r>
      <w:r>
        <w:rPr>
          <w:rFonts w:ascii="Times New Roman" w:eastAsia="Helvetica" w:hAnsi="Times New Roman"/>
          <w:kern w:val="2"/>
          <w:sz w:val="28"/>
          <w:szCs w:val="28"/>
          <w:lang w:eastAsia="ru-RU"/>
        </w:rPr>
        <w:t>й гуманитарной олимпиаде «Умницы и умники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» </w:t>
      </w:r>
      <w:r w:rsidR="00000686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проводимой </w:t>
      </w:r>
      <w:r w:rsidRPr="00BF3F34">
        <w:rPr>
          <w:rFonts w:ascii="Times New Roman" w:eastAsia="Helvetica" w:hAnsi="Times New Roman"/>
          <w:kern w:val="2"/>
          <w:sz w:val="28"/>
          <w:szCs w:val="28"/>
          <w:lang w:eastAsia="ru-RU"/>
        </w:rPr>
        <w:t>МГИМО</w:t>
      </w:r>
      <w:r w:rsidR="00000686">
        <w:rPr>
          <w:rFonts w:ascii="Times New Roman" w:eastAsia="Helvetica" w:hAnsi="Times New Roman"/>
          <w:kern w:val="2"/>
          <w:sz w:val="28"/>
          <w:szCs w:val="28"/>
          <w:lang w:eastAsia="ru-RU"/>
        </w:rPr>
        <w:t xml:space="preserve">(У) </w:t>
      </w:r>
      <w:r w:rsidR="00C62E1B">
        <w:rPr>
          <w:rFonts w:ascii="Times New Roman" w:eastAsia="Helvetica" w:hAnsi="Times New Roman"/>
          <w:kern w:val="2"/>
          <w:sz w:val="28"/>
          <w:szCs w:val="28"/>
          <w:lang w:eastAsia="ru-RU"/>
        </w:rPr>
        <w:t>МИД России</w:t>
      </w:r>
      <w:r w:rsidR="0072694E"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 2016/2017</w:t>
      </w: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 xml:space="preserve"> учебного года на базе Студи</w:t>
      </w:r>
      <w:r w:rsidR="00C62E1B">
        <w:rPr>
          <w:rFonts w:ascii="Times New Roman" w:eastAsia="Tahoma" w:hAnsi="Times New Roman"/>
          <w:kern w:val="2"/>
          <w:sz w:val="28"/>
          <w:szCs w:val="28"/>
          <w:lang w:eastAsia="ru-RU"/>
        </w:rPr>
        <w:t>и «Образ-ТВ» Первого канала Центрального телевидения</w:t>
      </w:r>
      <w:r w:rsidRPr="00BF3F34">
        <w:rPr>
          <w:rFonts w:ascii="Times New Roman" w:eastAsia="Tahoma" w:hAnsi="Times New Roman"/>
          <w:kern w:val="2"/>
          <w:sz w:val="28"/>
          <w:szCs w:val="28"/>
          <w:lang w:eastAsia="ru-RU"/>
        </w:rPr>
        <w:t>.</w:t>
      </w:r>
    </w:p>
    <w:p w:rsidR="00562F20" w:rsidRPr="00FB7E18" w:rsidRDefault="00562F20" w:rsidP="00562F20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</w:pPr>
      <w:r w:rsidRPr="00BF3F34"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  <w:t>Порядок финансирования</w:t>
      </w:r>
    </w:p>
    <w:p w:rsidR="00562F20" w:rsidRPr="00E476D4" w:rsidRDefault="00562F20" w:rsidP="00562F20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3E5876">
        <w:rPr>
          <w:rFonts w:ascii="Times New Roman" w:eastAsia="Arial" w:hAnsi="Times New Roman"/>
          <w:kern w:val="2"/>
          <w:sz w:val="28"/>
          <w:szCs w:val="28"/>
          <w:lang w:eastAsia="ru-RU"/>
        </w:rPr>
        <w:t>Финансирование организационных расходов по подготовке и проведению Олимпиады осуществляется за счёт средств областного бюджета,</w:t>
      </w:r>
      <w:r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</w:t>
      </w:r>
      <w:r w:rsidRPr="00E476D4">
        <w:rPr>
          <w:rFonts w:ascii="Times New Roman" w:eastAsia="Arial" w:hAnsi="Times New Roman"/>
          <w:kern w:val="2"/>
          <w:sz w:val="28"/>
          <w:szCs w:val="28"/>
          <w:lang w:eastAsia="ru-RU"/>
        </w:rPr>
        <w:t>также могут привлекаться дополнительные средства (средства спонсоров, прочие целевые поступления, в том числе пожертвования физических и юридических лиц).</w:t>
      </w:r>
    </w:p>
    <w:p w:rsidR="00562F20" w:rsidRPr="00BF3F34" w:rsidRDefault="00562F20" w:rsidP="00562F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kern w:val="2"/>
          <w:sz w:val="28"/>
          <w:szCs w:val="28"/>
          <w:lang w:eastAsia="ru-RU"/>
        </w:rPr>
      </w:pPr>
      <w:r w:rsidRPr="005D5828">
        <w:rPr>
          <w:rFonts w:ascii="Times New Roman" w:eastAsia="Arial" w:hAnsi="Times New Roman"/>
          <w:kern w:val="2"/>
          <w:sz w:val="28"/>
          <w:szCs w:val="28"/>
          <w:lang w:eastAsia="ru-RU"/>
        </w:rPr>
        <w:t>6.2. Расходы на проезд, проживание и питание участников</w:t>
      </w:r>
      <w:r w:rsidRPr="00BF3F34">
        <w:rPr>
          <w:rFonts w:ascii="Times New Roman" w:eastAsia="Arial" w:hAnsi="Times New Roman"/>
          <w:kern w:val="2"/>
          <w:sz w:val="28"/>
          <w:szCs w:val="28"/>
          <w:lang w:eastAsia="ru-RU"/>
        </w:rPr>
        <w:t xml:space="preserve"> и руководителей несёт командирующая сторона.</w:t>
      </w:r>
    </w:p>
    <w:p w:rsidR="00FB7E18" w:rsidRDefault="00FB7E18" w:rsidP="00562F20"/>
    <w:p w:rsidR="00562F20" w:rsidRDefault="00562F20" w:rsidP="00562F20">
      <w:pPr>
        <w:spacing w:line="240" w:lineRule="auto"/>
      </w:pPr>
    </w:p>
    <w:p w:rsidR="00AD50F5" w:rsidRDefault="00AD50F5" w:rsidP="00562F20">
      <w:pPr>
        <w:spacing w:line="240" w:lineRule="auto"/>
      </w:pPr>
    </w:p>
    <w:p w:rsidR="00562F20" w:rsidRPr="004C6A85" w:rsidRDefault="00562F20" w:rsidP="00562F20">
      <w:pPr>
        <w:spacing w:after="0" w:line="240" w:lineRule="auto"/>
        <w:ind w:firstLine="5580"/>
        <w:rPr>
          <w:rFonts w:ascii="Times New Roman" w:hAnsi="Times New Roman"/>
          <w:sz w:val="24"/>
          <w:szCs w:val="24"/>
        </w:rPr>
      </w:pPr>
      <w:r w:rsidRPr="004C6A85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562F20" w:rsidRPr="004C6A85" w:rsidRDefault="00562F20" w:rsidP="00562F20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4C6A85">
        <w:rPr>
          <w:rFonts w:ascii="Times New Roman" w:hAnsi="Times New Roman"/>
          <w:sz w:val="24"/>
          <w:szCs w:val="24"/>
        </w:rPr>
        <w:t xml:space="preserve">к положению о проведении региональной телевизионной гуманитарной олимпиады </w:t>
      </w:r>
    </w:p>
    <w:p w:rsidR="00562F20" w:rsidRPr="004C6A85" w:rsidRDefault="00562F20" w:rsidP="00562F20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4C6A85">
        <w:rPr>
          <w:rFonts w:ascii="Times New Roman" w:hAnsi="Times New Roman"/>
          <w:sz w:val="24"/>
          <w:szCs w:val="24"/>
        </w:rPr>
        <w:t>школьников «Умницы и умники Смоленщины»</w:t>
      </w:r>
    </w:p>
    <w:p w:rsidR="00562F20" w:rsidRPr="004C6A85" w:rsidRDefault="00562F20" w:rsidP="00562F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2F20" w:rsidRPr="006773B7" w:rsidRDefault="00562F20" w:rsidP="00562F20">
      <w:pPr>
        <w:jc w:val="center"/>
        <w:rPr>
          <w:rFonts w:ascii="Times New Roman" w:hAnsi="Times New Roman"/>
          <w:b/>
          <w:sz w:val="36"/>
          <w:szCs w:val="36"/>
        </w:rPr>
      </w:pPr>
      <w:r w:rsidRPr="006773B7">
        <w:rPr>
          <w:rFonts w:ascii="Times New Roman" w:hAnsi="Times New Roman"/>
          <w:b/>
          <w:sz w:val="36"/>
          <w:szCs w:val="36"/>
        </w:rPr>
        <w:t>Заявка</w:t>
      </w:r>
    </w:p>
    <w:p w:rsidR="00562F20" w:rsidRPr="00BF3F34" w:rsidRDefault="00562F20" w:rsidP="00562F2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Helvetica" w:hAnsi="Times New Roman"/>
          <w:b/>
          <w:bCs/>
          <w:kern w:val="2"/>
          <w:sz w:val="28"/>
          <w:szCs w:val="28"/>
          <w:lang w:eastAsia="ru-RU"/>
        </w:rPr>
        <w:lastRenderedPageBreak/>
        <w:t>на участие в</w:t>
      </w:r>
      <w:r w:rsidRPr="00BF3F34">
        <w:rPr>
          <w:rFonts w:ascii="Times New Roman" w:eastAsia="Helvetica" w:hAnsi="Times New Roman"/>
          <w:b/>
          <w:bCs/>
          <w:kern w:val="2"/>
          <w:sz w:val="28"/>
          <w:szCs w:val="28"/>
          <w:lang w:eastAsia="ru-RU"/>
        </w:rPr>
        <w:t xml:space="preserve"> региональной теле</w:t>
      </w:r>
      <w:r>
        <w:rPr>
          <w:rFonts w:ascii="Times New Roman" w:eastAsia="Helvetica" w:hAnsi="Times New Roman"/>
          <w:b/>
          <w:bCs/>
          <w:kern w:val="2"/>
          <w:sz w:val="28"/>
          <w:szCs w:val="28"/>
          <w:lang w:eastAsia="ru-RU"/>
        </w:rPr>
        <w:t>визионной гуманитарной олимпиаде</w:t>
      </w:r>
      <w:r w:rsidRPr="00BF3F34">
        <w:rPr>
          <w:rFonts w:ascii="Times New Roman" w:eastAsia="Helvetica" w:hAnsi="Times New Roman"/>
          <w:b/>
          <w:bCs/>
          <w:kern w:val="2"/>
          <w:sz w:val="28"/>
          <w:szCs w:val="28"/>
          <w:lang w:eastAsia="ru-RU"/>
        </w:rPr>
        <w:t xml:space="preserve"> школьников </w:t>
      </w:r>
      <w:r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  <w:t>«Умницы и умники Смоленщины</w:t>
      </w:r>
      <w:r w:rsidRPr="00BF3F34"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  <w:t xml:space="preserve">» </w:t>
      </w:r>
    </w:p>
    <w:p w:rsidR="00562F20" w:rsidRDefault="00562F20" w:rsidP="00562F2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</w:pPr>
    </w:p>
    <w:p w:rsidR="00562F20" w:rsidRPr="00BF3F34" w:rsidRDefault="00562F20" w:rsidP="00562F2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ru-RU"/>
        </w:rPr>
      </w:pPr>
    </w:p>
    <w:p w:rsidR="00562F20" w:rsidRDefault="00562F20" w:rsidP="00562F2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участника (полностью).</w:t>
      </w:r>
    </w:p>
    <w:p w:rsidR="00562F20" w:rsidRDefault="00562F20" w:rsidP="00562F2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рождения.</w:t>
      </w:r>
    </w:p>
    <w:p w:rsidR="00562F20" w:rsidRDefault="00562F20" w:rsidP="00562F2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Класс.</w:t>
      </w:r>
    </w:p>
    <w:p w:rsidR="00562F20" w:rsidRPr="006773B7" w:rsidRDefault="002B3CEB" w:rsidP="00562F2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Наименование, адрес, телефон образовательной организации </w:t>
      </w:r>
      <w:r w:rsidR="00562F20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;</w:t>
      </w:r>
    </w:p>
    <w:p w:rsidR="00562F20" w:rsidRPr="006773B7" w:rsidRDefault="00562F20" w:rsidP="00562F2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Муниципальное образование.</w:t>
      </w:r>
    </w:p>
    <w:p w:rsidR="00562F20" w:rsidRDefault="00562F20" w:rsidP="00562F2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 (с индексом), телефон (сотовый, домашний).</w:t>
      </w:r>
    </w:p>
    <w:p w:rsidR="00562F20" w:rsidRDefault="00562F20" w:rsidP="00562F2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паспорта (серия, номер).</w:t>
      </w:r>
    </w:p>
    <w:p w:rsidR="00562F20" w:rsidRDefault="00562F20" w:rsidP="00562F20">
      <w:pPr>
        <w:ind w:left="360"/>
        <w:rPr>
          <w:rFonts w:ascii="Times New Roman" w:hAnsi="Times New Roman"/>
          <w:sz w:val="28"/>
          <w:szCs w:val="28"/>
        </w:rPr>
      </w:pPr>
    </w:p>
    <w:p w:rsidR="00562F20" w:rsidRDefault="00562F20" w:rsidP="00562F20">
      <w:pPr>
        <w:ind w:left="360"/>
        <w:rPr>
          <w:rFonts w:ascii="Times New Roman" w:hAnsi="Times New Roman"/>
          <w:sz w:val="28"/>
          <w:szCs w:val="28"/>
        </w:rPr>
      </w:pPr>
    </w:p>
    <w:p w:rsidR="00562F20" w:rsidRDefault="00562F20" w:rsidP="00562F2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образовательно</w:t>
      </w:r>
      <w:r w:rsidR="002B3CE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B3CEB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_____________________ Ф.И.О.</w:t>
      </w:r>
    </w:p>
    <w:p w:rsidR="00562F20" w:rsidRPr="006773B7" w:rsidRDefault="00562F20" w:rsidP="00562F20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6773B7">
        <w:rPr>
          <w:rFonts w:ascii="Times New Roman" w:hAnsi="Times New Roman"/>
        </w:rPr>
        <w:t>(подпись)</w:t>
      </w:r>
    </w:p>
    <w:p w:rsidR="00562F20" w:rsidRPr="006773B7" w:rsidRDefault="00562F20" w:rsidP="00562F2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562F20" w:rsidRDefault="00562F20" w:rsidP="00562F20">
      <w:pPr>
        <w:jc w:val="center"/>
        <w:rPr>
          <w:rFonts w:ascii="Times New Roman" w:hAnsi="Times New Roman"/>
        </w:rPr>
      </w:pPr>
    </w:p>
    <w:p w:rsidR="00562F20" w:rsidRPr="006164A3" w:rsidRDefault="00562F20" w:rsidP="00562F20">
      <w:pPr>
        <w:spacing w:after="0" w:line="120" w:lineRule="auto"/>
        <w:rPr>
          <w:rFonts w:ascii="Times New Roman" w:hAnsi="Times New Roman"/>
        </w:rPr>
      </w:pPr>
    </w:p>
    <w:p w:rsidR="00562F20" w:rsidRDefault="00562F20" w:rsidP="00562F20">
      <w:pPr>
        <w:spacing w:after="0" w:line="120" w:lineRule="auto"/>
      </w:pPr>
    </w:p>
    <w:p w:rsidR="00562F20" w:rsidRDefault="00562F20" w:rsidP="00562F20">
      <w:pPr>
        <w:spacing w:after="0" w:line="120" w:lineRule="auto"/>
      </w:pPr>
    </w:p>
    <w:p w:rsidR="00562F20" w:rsidRDefault="00562F20" w:rsidP="00562F20">
      <w:pPr>
        <w:spacing w:after="0" w:line="120" w:lineRule="auto"/>
      </w:pPr>
    </w:p>
    <w:p w:rsidR="00562F20" w:rsidRDefault="00562F20" w:rsidP="00562F20">
      <w:pPr>
        <w:spacing w:after="0"/>
      </w:pPr>
    </w:p>
    <w:p w:rsidR="00562F20" w:rsidRDefault="00562F20" w:rsidP="00562F20">
      <w:pPr>
        <w:spacing w:after="0"/>
      </w:pPr>
    </w:p>
    <w:p w:rsidR="00562F20" w:rsidRDefault="00562F20" w:rsidP="00562F20">
      <w:pPr>
        <w:spacing w:after="0"/>
      </w:pPr>
    </w:p>
    <w:p w:rsidR="00562F20" w:rsidRDefault="00562F20" w:rsidP="00562F20">
      <w:pPr>
        <w:spacing w:after="0"/>
      </w:pPr>
    </w:p>
    <w:p w:rsidR="00162570" w:rsidRDefault="00162570" w:rsidP="00562F20">
      <w:pPr>
        <w:spacing w:after="0"/>
      </w:pPr>
    </w:p>
    <w:p w:rsidR="00162570" w:rsidRDefault="00162570" w:rsidP="00562F20">
      <w:pPr>
        <w:spacing w:after="0"/>
      </w:pP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562F20" w:rsidRPr="004C6A85" w:rsidRDefault="00562F20" w:rsidP="00562F20">
      <w:pPr>
        <w:spacing w:after="0" w:line="240" w:lineRule="auto"/>
        <w:ind w:firstLine="5580"/>
        <w:rPr>
          <w:rFonts w:ascii="Times New Roman" w:hAnsi="Times New Roman"/>
          <w:b/>
          <w:i/>
          <w:sz w:val="24"/>
          <w:szCs w:val="24"/>
        </w:rPr>
      </w:pPr>
      <w:r w:rsidRPr="004C6A85">
        <w:rPr>
          <w:rFonts w:ascii="Times New Roman" w:hAnsi="Times New Roman"/>
          <w:b/>
          <w:i/>
          <w:sz w:val="24"/>
          <w:szCs w:val="24"/>
        </w:rPr>
        <w:t xml:space="preserve">Приложение № 3 </w:t>
      </w:r>
    </w:p>
    <w:p w:rsidR="00562F20" w:rsidRPr="004C6A85" w:rsidRDefault="00562F20" w:rsidP="00562F20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4C6A85">
        <w:rPr>
          <w:rFonts w:ascii="Times New Roman" w:hAnsi="Times New Roman"/>
          <w:sz w:val="24"/>
          <w:szCs w:val="24"/>
        </w:rPr>
        <w:t xml:space="preserve">к положению о проведении региональной телевизионной гуманитарной олимпиады </w:t>
      </w:r>
    </w:p>
    <w:p w:rsidR="00562F20" w:rsidRPr="0072694E" w:rsidRDefault="00562F20" w:rsidP="0072694E">
      <w:pPr>
        <w:spacing w:after="0" w:line="240" w:lineRule="auto"/>
        <w:ind w:left="5580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4C6A85">
        <w:rPr>
          <w:rFonts w:ascii="Times New Roman" w:hAnsi="Times New Roman"/>
          <w:sz w:val="24"/>
          <w:szCs w:val="24"/>
        </w:rPr>
        <w:t>школьников «Умницы и умники Смоленщины»</w:t>
      </w:r>
    </w:p>
    <w:p w:rsidR="00562F20" w:rsidRPr="00093A64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inherit" w:hAnsi="inherit" w:cs="Arial"/>
          <w:color w:val="333333"/>
          <w:sz w:val="32"/>
          <w:szCs w:val="32"/>
        </w:rPr>
      </w:pPr>
      <w:r w:rsidRPr="00093A64">
        <w:rPr>
          <w:rStyle w:val="a4"/>
          <w:rFonts w:ascii="inherit" w:hAnsi="inherit"/>
          <w:color w:val="333333"/>
          <w:sz w:val="32"/>
          <w:szCs w:val="32"/>
          <w:bdr w:val="none" w:sz="0" w:space="0" w:color="auto" w:frame="1"/>
        </w:rPr>
        <w:t>Рекомендации</w:t>
      </w: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0F2C6B">
        <w:rPr>
          <w:rStyle w:val="a4"/>
          <w:rFonts w:ascii="inherit" w:hAnsi="inherit"/>
          <w:color w:val="333333"/>
          <w:sz w:val="28"/>
          <w:szCs w:val="28"/>
          <w:bdr w:val="none" w:sz="0" w:space="0" w:color="auto" w:frame="1"/>
        </w:rPr>
        <w:t>к написанию и критерии оценки творческой письменной работы (эссе),</w:t>
      </w:r>
      <w:r w:rsidRPr="000F2C6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0F2C6B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представляемого на отборочный тур</w:t>
      </w:r>
      <w:r w:rsidRPr="000F2C6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F2C6B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региональной телевизионной гуманитарной олимпиады школьников </w:t>
      </w:r>
    </w:p>
    <w:p w:rsidR="00562F20" w:rsidRPr="000F2C6B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inherit" w:hAnsi="inherit" w:cs="Arial"/>
          <w:color w:val="333333"/>
          <w:sz w:val="28"/>
          <w:szCs w:val="28"/>
        </w:rPr>
      </w:pP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lastRenderedPageBreak/>
        <w:t>«Умн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ицы</w:t>
      </w: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и умни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ки</w:t>
      </w:r>
      <w:r w:rsidRPr="000F2C6B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r w:rsidRPr="000F2C6B">
        <w:rPr>
          <w:rStyle w:val="a4"/>
          <w:color w:val="000000"/>
          <w:sz w:val="28"/>
          <w:szCs w:val="28"/>
          <w:bdr w:val="none" w:sz="0" w:space="0" w:color="auto" w:frame="1"/>
        </w:rPr>
        <w:t>Смоленщины</w:t>
      </w:r>
      <w:r w:rsidRPr="000F2C6B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»</w:t>
      </w:r>
    </w:p>
    <w:p w:rsidR="00562F20" w:rsidRDefault="00562F20" w:rsidP="0072694E">
      <w:pPr>
        <w:pStyle w:val="a3"/>
        <w:shd w:val="clear" w:color="auto" w:fill="FFFFFF"/>
        <w:spacing w:before="0" w:beforeAutospacing="0" w:after="0" w:afterAutospacing="0" w:line="288" w:lineRule="atLeast"/>
        <w:ind w:left="-567" w:firstLine="709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 xml:space="preserve"> «</w:t>
      </w: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Эссе</w:t>
      </w:r>
      <w:r w:rsidRPr="00B814ED">
        <w:rPr>
          <w:rStyle w:val="apple-converted-space"/>
          <w:b/>
          <w:color w:val="000000"/>
          <w:sz w:val="27"/>
          <w:szCs w:val="27"/>
          <w:bdr w:val="none" w:sz="0" w:space="0" w:color="auto" w:frame="1"/>
        </w:rPr>
        <w:t>»</w:t>
      </w:r>
      <w:r>
        <w:rPr>
          <w:rStyle w:val="apple-converted-space"/>
          <w:b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в переводе с французского языка означает «попытка», «опыт», «набросок», «проба», «очерк». Эссе - жанр философской, научной, эстетической, художественной, публицистической литературы. Эссе - это реализованное в свободной форме рассуждение, выражающее индивидуальную позицию автора, его соображения по обозначенной теме. Жанр эссе предполагает возможность изложения материала в нестандартной,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оригинальной форме, выражения собственной точки зрения, личной оценки предмета рассуждения.</w:t>
      </w:r>
    </w:p>
    <w:p w:rsidR="00562F20" w:rsidRPr="006164A3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16"/>
          <w:szCs w:val="16"/>
        </w:rPr>
      </w:pPr>
    </w:p>
    <w:p w:rsidR="00562F20" w:rsidRPr="000F2C6B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inherit" w:hAnsi="inherit" w:cs="Arial"/>
          <w:color w:val="333333"/>
          <w:sz w:val="28"/>
          <w:szCs w:val="28"/>
        </w:rPr>
      </w:pPr>
      <w:r w:rsidRPr="000F2C6B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Общие требования к написанию</w:t>
      </w:r>
      <w:r w:rsidRPr="000F2C6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F2C6B">
        <w:rPr>
          <w:rStyle w:val="a4"/>
          <w:rFonts w:ascii="inherit" w:hAnsi="inherit"/>
          <w:color w:val="333333"/>
          <w:sz w:val="28"/>
          <w:szCs w:val="28"/>
          <w:bdr w:val="none" w:sz="0" w:space="0" w:color="auto" w:frame="1"/>
        </w:rPr>
        <w:t>творческой письменной работы (эссе) (далее –</w:t>
      </w:r>
      <w:r w:rsidRPr="000F2C6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0F2C6B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эссе)</w:t>
      </w:r>
    </w:p>
    <w:p w:rsidR="00562F20" w:rsidRDefault="00562F20" w:rsidP="0072694E">
      <w:pPr>
        <w:pStyle w:val="a3"/>
        <w:shd w:val="clear" w:color="auto" w:fill="FFFFFF"/>
        <w:spacing w:before="0" w:beforeAutospacing="0" w:after="0" w:afterAutospacing="0" w:line="288" w:lineRule="atLeast"/>
        <w:ind w:left="-567" w:firstLine="709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1.</w:t>
      </w:r>
      <w:r w:rsidR="0072694E"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Эссе должно демонстрировать содержательно-теоретический уровень владения историко-обществоведческой и историко-культурной тематикой.</w:t>
      </w:r>
    </w:p>
    <w:p w:rsidR="00562F20" w:rsidRDefault="00562F20" w:rsidP="0072694E">
      <w:pPr>
        <w:pStyle w:val="a3"/>
        <w:shd w:val="clear" w:color="auto" w:fill="FFFFFF"/>
        <w:spacing w:before="0" w:beforeAutospacing="0" w:after="0" w:afterAutospacing="0" w:line="288" w:lineRule="atLeast"/>
        <w:ind w:left="-567" w:firstLine="709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2.</w:t>
      </w:r>
      <w:r w:rsidR="0072694E"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Эссе должно отражать личное мнение автора по излагаемому вопросу (т.е. оценочные суждения – мнения, основанные на авторских убеждениях или взглядах).</w:t>
      </w:r>
    </w:p>
    <w:p w:rsidR="00562F20" w:rsidRPr="00B814ED" w:rsidRDefault="00562F20" w:rsidP="0072694E">
      <w:pPr>
        <w:pStyle w:val="a3"/>
        <w:shd w:val="clear" w:color="auto" w:fill="FFFFFF"/>
        <w:spacing w:before="0" w:beforeAutospacing="0" w:after="0" w:afterAutospacing="0" w:line="288" w:lineRule="atLeast"/>
        <w:ind w:left="-567" w:firstLine="709"/>
        <w:jc w:val="both"/>
        <w:rPr>
          <w:rFonts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3.</w:t>
      </w:r>
      <w:r w:rsidR="0072694E"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Содержание эссе должно быть продуманным, логически правильно выстроенным и структурированным.</w:t>
      </w:r>
    </w:p>
    <w:p w:rsidR="00562F20" w:rsidRDefault="00562F20" w:rsidP="0072694E">
      <w:pPr>
        <w:pStyle w:val="a3"/>
        <w:shd w:val="clear" w:color="auto" w:fill="FFFFFF"/>
        <w:spacing w:before="0" w:beforeAutospacing="0" w:after="0" w:afterAutospacing="0" w:line="288" w:lineRule="atLeast"/>
        <w:ind w:left="-567" w:firstLine="709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4.</w:t>
      </w:r>
      <w:r w:rsidR="0072694E"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</w:rPr>
        <w:t>Необходимо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указать источники информации, на которые ссылается автор эссе.</w:t>
      </w:r>
    </w:p>
    <w:p w:rsidR="00562F20" w:rsidRDefault="00562F20" w:rsidP="0072694E">
      <w:pPr>
        <w:pStyle w:val="a3"/>
        <w:shd w:val="clear" w:color="auto" w:fill="FFFFFF"/>
        <w:spacing w:before="0" w:beforeAutospacing="0" w:after="0" w:afterAutospacing="0" w:line="288" w:lineRule="atLeast"/>
        <w:ind w:left="-567" w:firstLine="709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5.</w:t>
      </w:r>
      <w:r w:rsidR="0072694E"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В ходе размышления следует предусмотреть анализ разных (противоположных) подходов к высказанной идее (проблеме)</w:t>
      </w: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6.</w:t>
      </w:r>
      <w:r w:rsidR="0072694E"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В эссе должно присутствовать творческое начало.</w:t>
      </w:r>
    </w:p>
    <w:p w:rsidR="00562F20" w:rsidRPr="006164A3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cs="Arial"/>
          <w:color w:val="333333"/>
          <w:sz w:val="16"/>
          <w:szCs w:val="16"/>
        </w:rPr>
      </w:pPr>
    </w:p>
    <w:p w:rsidR="00562F20" w:rsidRPr="000F2C6B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0F2C6B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Структура эссе</w:t>
      </w:r>
    </w:p>
    <w:p w:rsidR="00562F20" w:rsidRPr="006164A3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cs="Arial"/>
          <w:color w:val="333333"/>
          <w:sz w:val="16"/>
          <w:szCs w:val="16"/>
        </w:rPr>
      </w:pPr>
    </w:p>
    <w:p w:rsidR="00562F20" w:rsidRDefault="00562F20" w:rsidP="00410272">
      <w:pPr>
        <w:pStyle w:val="a3"/>
        <w:shd w:val="clear" w:color="auto" w:fill="FFFFFF"/>
        <w:spacing w:before="0" w:beforeAutospacing="0" w:after="0" w:afterAutospacing="0" w:line="288" w:lineRule="atLeast"/>
        <w:ind w:firstLine="284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Эссе должно иметь следующую структуру:</w:t>
      </w:r>
    </w:p>
    <w:p w:rsidR="00562F20" w:rsidRDefault="00562F20" w:rsidP="00410272">
      <w:pPr>
        <w:pStyle w:val="a3"/>
        <w:shd w:val="clear" w:color="auto" w:fill="FFFFFF"/>
        <w:spacing w:before="0" w:beforeAutospacing="0" w:after="0" w:afterAutospacing="0" w:line="288" w:lineRule="atLeast"/>
        <w:ind w:left="-567" w:firstLine="850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Вступление</w:t>
      </w:r>
      <w:r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(введение) - это определение отправной идеи (проблемы), связанной с предложенной темой; обоснование актуальности и значимости предлагаемой для размышления темы.</w:t>
      </w:r>
    </w:p>
    <w:p w:rsidR="00562F20" w:rsidRDefault="00562F20" w:rsidP="00410272">
      <w:pPr>
        <w:pStyle w:val="a3"/>
        <w:shd w:val="clear" w:color="auto" w:fill="FFFFFF"/>
        <w:spacing w:before="0" w:beforeAutospacing="0" w:after="0" w:afterAutospacing="0" w:line="288" w:lineRule="atLeast"/>
        <w:ind w:firstLine="284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Содержание</w:t>
      </w:r>
      <w:r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(основная часть):</w:t>
      </w:r>
    </w:p>
    <w:p w:rsidR="00562F20" w:rsidRPr="00B814ED" w:rsidRDefault="00562F20" w:rsidP="00E16148">
      <w:pPr>
        <w:pStyle w:val="a3"/>
        <w:numPr>
          <w:ilvl w:val="0"/>
          <w:numId w:val="7"/>
        </w:numPr>
        <w:shd w:val="clear" w:color="auto" w:fill="FFFFFF"/>
        <w:tabs>
          <w:tab w:val="clear" w:pos="1429"/>
        </w:tabs>
        <w:spacing w:before="0" w:beforeAutospacing="0" w:after="0" w:afterAutospacing="0" w:line="288" w:lineRule="atLeast"/>
        <w:ind w:left="284" w:hanging="284"/>
        <w:jc w:val="both"/>
        <w:rPr>
          <w:rFonts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оценочное авторское суждение (или суждения) как «отправной» тезис-положение, формулирующее «видение» проблемы автором</w:t>
      </w:r>
      <w:r>
        <w:rPr>
          <w:color w:val="000000"/>
          <w:sz w:val="27"/>
          <w:szCs w:val="27"/>
          <w:bdr w:val="none" w:sz="0" w:space="0" w:color="auto" w:frame="1"/>
        </w:rPr>
        <w:t>;</w:t>
      </w:r>
    </w:p>
    <w:p w:rsidR="00562F20" w:rsidRDefault="00562F20" w:rsidP="00E16148">
      <w:pPr>
        <w:pStyle w:val="a3"/>
        <w:numPr>
          <w:ilvl w:val="0"/>
          <w:numId w:val="7"/>
        </w:numPr>
        <w:shd w:val="clear" w:color="auto" w:fill="FFFFFF"/>
        <w:tabs>
          <w:tab w:val="clear" w:pos="1429"/>
        </w:tabs>
        <w:spacing w:before="0" w:beforeAutospacing="0" w:after="0" w:afterAutospacing="0" w:line="288" w:lineRule="atLeast"/>
        <w:ind w:left="284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д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оказательство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как обоснование своей позиции, своих взглядов с опорой на аргументы (</w:t>
      </w:r>
      <w:r>
        <w:rPr>
          <w:color w:val="000000"/>
          <w:sz w:val="27"/>
          <w:szCs w:val="27"/>
          <w:bdr w:val="none" w:sz="0" w:space="0" w:color="auto" w:frame="1"/>
        </w:rPr>
        <w:t>Обязательно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указывать на источники информации, фактов, цифр</w:t>
      </w:r>
      <w:r>
        <w:rPr>
          <w:color w:val="000000"/>
          <w:sz w:val="27"/>
          <w:szCs w:val="27"/>
          <w:bdr w:val="none" w:sz="0" w:space="0" w:color="auto" w:frame="1"/>
        </w:rPr>
        <w:t>.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Важные историко-обществоведческие или историко-культурные понятия, входящие в эссе, должны систематизироваться, иллюстрироваться примерами. Суждения, приведенные в эссе, должны быть доказательны.)</w:t>
      </w: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Заключение</w:t>
      </w:r>
      <w:r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(окончательные выводы по теме):</w:t>
      </w:r>
    </w:p>
    <w:p w:rsidR="00562F20" w:rsidRDefault="00562F20" w:rsidP="00E16148">
      <w:pPr>
        <w:pStyle w:val="a3"/>
        <w:numPr>
          <w:ilvl w:val="0"/>
          <w:numId w:val="9"/>
        </w:numPr>
        <w:shd w:val="clear" w:color="auto" w:fill="FFFFFF"/>
        <w:tabs>
          <w:tab w:val="clear" w:pos="1429"/>
          <w:tab w:val="num" w:pos="1276"/>
        </w:tabs>
        <w:spacing w:before="0" w:beforeAutospacing="0" w:after="0" w:afterAutospacing="0" w:line="288" w:lineRule="atLeast"/>
        <w:ind w:left="0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суммирует основные идеи, высказанные в основной части;</w:t>
      </w:r>
    </w:p>
    <w:p w:rsidR="00562F20" w:rsidRPr="00B814ED" w:rsidRDefault="00562F20" w:rsidP="00E16148">
      <w:pPr>
        <w:pStyle w:val="a3"/>
        <w:numPr>
          <w:ilvl w:val="0"/>
          <w:numId w:val="9"/>
        </w:numPr>
        <w:shd w:val="clear" w:color="auto" w:fill="FFFFFF"/>
        <w:tabs>
          <w:tab w:val="clear" w:pos="1429"/>
          <w:tab w:val="num" w:pos="1069"/>
        </w:tabs>
        <w:spacing w:before="0" w:beforeAutospacing="0" w:after="0" w:afterAutospacing="0" w:line="288" w:lineRule="atLeast"/>
        <w:ind w:left="0"/>
        <w:jc w:val="both"/>
        <w:rPr>
          <w:rFonts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предлагает сумму суждений, которые оставляют поле для дальнейшей дискуссии</w:t>
      </w:r>
      <w:r>
        <w:rPr>
          <w:color w:val="000000"/>
          <w:sz w:val="27"/>
          <w:szCs w:val="27"/>
          <w:bdr w:val="none" w:sz="0" w:space="0" w:color="auto" w:frame="1"/>
        </w:rPr>
        <w:t>;</w:t>
      </w:r>
    </w:p>
    <w:p w:rsidR="00562F20" w:rsidRDefault="00562F20" w:rsidP="00E16148">
      <w:pPr>
        <w:pStyle w:val="a3"/>
        <w:numPr>
          <w:ilvl w:val="0"/>
          <w:numId w:val="9"/>
        </w:numPr>
        <w:shd w:val="clear" w:color="auto" w:fill="FFFFFF"/>
        <w:tabs>
          <w:tab w:val="clear" w:pos="1429"/>
        </w:tabs>
        <w:spacing w:before="0" w:beforeAutospacing="0" w:after="0" w:afterAutospacing="0" w:line="288" w:lineRule="atLeast"/>
        <w:ind w:left="0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содержит метафорический (аллегорический) вывод по изложенной теме.</w:t>
      </w:r>
    </w:p>
    <w:p w:rsidR="00562F20" w:rsidRPr="006164A3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cs="Arial"/>
          <w:color w:val="333333"/>
          <w:sz w:val="16"/>
          <w:szCs w:val="16"/>
        </w:rPr>
      </w:pPr>
    </w:p>
    <w:p w:rsidR="00562F20" w:rsidRPr="000F2C6B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inherit" w:hAnsi="inherit" w:cs="Arial"/>
          <w:color w:val="333333"/>
          <w:sz w:val="28"/>
          <w:szCs w:val="28"/>
        </w:rPr>
      </w:pPr>
      <w:r w:rsidRPr="000F2C6B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Критерии оценки эссе</w:t>
      </w: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При оценке эссе будут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использованы следующие критерии:</w:t>
      </w: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1 критерий. Уровень владения проблематикой. Авторская оригинальность.</w:t>
      </w:r>
    </w:p>
    <w:p w:rsidR="00562F20" w:rsidRDefault="00562F20" w:rsidP="00562F2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умение оценить значимость (направленность) историко-культурного процесса, общественных изменений;</w:t>
      </w:r>
    </w:p>
    <w:p w:rsidR="00562F20" w:rsidRDefault="00562F20" w:rsidP="00562F2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lastRenderedPageBreak/>
        <w:t>умение в отдельном общественном или культурном явлении увидеть общие закономерности социокультурного развития.</w:t>
      </w: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2 критерий.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Уровень полноты содержания и </w:t>
      </w:r>
      <w:proofErr w:type="spellStart"/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фактологичности</w:t>
      </w:r>
      <w:proofErr w:type="spellEnd"/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.</w:t>
      </w:r>
    </w:p>
    <w:p w:rsidR="00562F20" w:rsidRDefault="00562F20" w:rsidP="00562F2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умение проиллюстрировать ход этого развития примерами, опираясь на свой интеллектуальный багаж и опыт своей жизни;</w:t>
      </w:r>
    </w:p>
    <w:p w:rsidR="00562F20" w:rsidRDefault="00562F20" w:rsidP="00562F2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умение уместно и продуктивно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использовать в ходе рассуждения программный материала по предметам гуманитарного цикла; полнота и оригинальность привлеченного материала.</w:t>
      </w: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3 критерий. Уровень логики организации и построения рассуждения.</w:t>
      </w:r>
    </w:p>
    <w:p w:rsidR="00562F20" w:rsidRPr="00051E93" w:rsidRDefault="00562F20" w:rsidP="00562F2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jc w:val="both"/>
        <w:rPr>
          <w:rFonts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умение осуществлять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анализ и оценку информации;</w:t>
      </w:r>
    </w:p>
    <w:p w:rsidR="00562F20" w:rsidRDefault="00562F20" w:rsidP="00562F2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умение пользоваться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логическими приемами построения суждений;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приемами доказательства и оппонирования;</w:t>
      </w:r>
    </w:p>
    <w:p w:rsidR="00562F20" w:rsidRDefault="00562F20" w:rsidP="00562F2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умение строить письменный текст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-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рассуждения, в соответствии с требованиями цельности и связности.</w:t>
      </w: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4 критерий. Уровень речевой выразительности.</w:t>
      </w:r>
    </w:p>
    <w:p w:rsidR="00562F20" w:rsidRDefault="00562F20" w:rsidP="00562F2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умение оформлять высказывание, в соответствии с требованиями точности и выразительности речи; использование индивидуальных средств выразительности и приемов речевого воздействия.</w:t>
      </w:r>
    </w:p>
    <w:p w:rsidR="00562F20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5 критерий. Уровень правильности речевого оформления.</w:t>
      </w:r>
    </w:p>
    <w:p w:rsidR="00562F20" w:rsidRPr="006164A3" w:rsidRDefault="00562F20" w:rsidP="00562F2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умение оформлять письменное высказывание, соблюдая требования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стилевого единства, грамматической и языковой правильности речи.</w:t>
      </w:r>
    </w:p>
    <w:tbl>
      <w:tblPr>
        <w:tblW w:w="105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6687"/>
        <w:gridCol w:w="1044"/>
      </w:tblGrid>
      <w:tr w:rsidR="00562F20" w:rsidRPr="003D0DF2" w:rsidTr="0072694E">
        <w:trPr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>Критерии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>Параметры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>Баллы</w:t>
            </w:r>
          </w:p>
        </w:tc>
      </w:tr>
      <w:tr w:rsidR="00562F20" w:rsidRPr="003D0DF2" w:rsidTr="0072694E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rPr>
                <w:rFonts w:ascii="inherit" w:hAnsi="inherit"/>
              </w:rPr>
            </w:pP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>1.Общее владение темой. Авторская оригинальность</w:t>
            </w:r>
          </w:p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br/>
              <w:t> 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а)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сочинение полностью соответствует избранной теме;</w:t>
            </w:r>
            <w:r w:rsidRPr="003D0DF2">
              <w:t xml:space="preserve"> </w:t>
            </w:r>
            <w:r w:rsidRPr="003D0DF2">
              <w:rPr>
                <w:bdr w:val="none" w:sz="0" w:space="0" w:color="auto" w:frame="1"/>
              </w:rPr>
              <w:t>автор демонстрирует глубину и оригинальность толкование проблемы;</w:t>
            </w:r>
            <w:r w:rsidRPr="003D0DF2">
              <w:rPr>
                <w:bdr w:val="none" w:sz="0" w:space="0" w:color="auto" w:frame="1"/>
              </w:rPr>
              <w:br/>
              <w:t>б)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сочинение полностью соответствует избранной теме;</w:t>
            </w:r>
            <w:r w:rsidRPr="003D0DF2">
              <w:rPr>
                <w:bdr w:val="none" w:sz="0" w:space="0" w:color="auto" w:frame="1"/>
              </w:rPr>
              <w:br/>
              <w:t>в)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в сочинении есть фрагменты, которые не соответствуют избранной теме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3D0DF2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10-8</w:t>
            </w:r>
            <w:r w:rsidRPr="003D0DF2">
              <w:rPr>
                <w:bdr w:val="none" w:sz="0" w:space="0" w:color="auto" w:frame="1"/>
              </w:rPr>
              <w:br/>
            </w:r>
            <w:r w:rsidR="00562F20" w:rsidRPr="003D0DF2">
              <w:rPr>
                <w:bdr w:val="none" w:sz="0" w:space="0" w:color="auto" w:frame="1"/>
              </w:rPr>
              <w:br/>
            </w:r>
          </w:p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7-5</w:t>
            </w:r>
            <w:r w:rsidRPr="003D0DF2">
              <w:rPr>
                <w:bdr w:val="none" w:sz="0" w:space="0" w:color="auto" w:frame="1"/>
              </w:rPr>
              <w:br/>
            </w:r>
            <w:r w:rsidRPr="003D0DF2">
              <w:rPr>
                <w:bdr w:val="none" w:sz="0" w:space="0" w:color="auto" w:frame="1"/>
              </w:rPr>
              <w:br/>
              <w:t>4-2</w:t>
            </w:r>
          </w:p>
        </w:tc>
      </w:tr>
      <w:tr w:rsidR="00562F20" w:rsidRPr="003D0DF2" w:rsidTr="0072694E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rPr>
                <w:rFonts w:ascii="inherit" w:hAnsi="inherit"/>
              </w:rPr>
            </w:pP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 xml:space="preserve">2. Полнота содержания и </w:t>
            </w:r>
            <w:proofErr w:type="spellStart"/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>фактологичность</w:t>
            </w:r>
            <w:proofErr w:type="spellEnd"/>
            <w:r w:rsidRPr="003D0DF2">
              <w:rPr>
                <w:bdr w:val="none" w:sz="0" w:space="0" w:color="auto" w:frame="1"/>
              </w:rPr>
              <w:br/>
              <w:t> 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both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а)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интерпретация темы глубока и самостоятельна, тезисы и примеры убедительны, суждения свидетельствуют о широте кругозора автора, сочинение очень интересно читать;</w:t>
            </w:r>
            <w:r w:rsidRPr="003D0DF2">
              <w:rPr>
                <w:bdr w:val="none" w:sz="0" w:space="0" w:color="auto" w:frame="1"/>
              </w:rPr>
              <w:br/>
              <w:t>б)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интерпретация темы недостаточно глубока и самостоятельна, тезисы и примеры не всегда убедительны, автор пользуется традиционными приемами доказательства, сочинение не очень интересно читать;</w:t>
            </w:r>
            <w:r w:rsidRPr="003D0DF2">
              <w:rPr>
                <w:bdr w:val="none" w:sz="0" w:space="0" w:color="auto" w:frame="1"/>
              </w:rPr>
              <w:br/>
              <w:t>в)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интерпретация темы поверхностна и несамостоятельна, тезисы и примеры не убедительны, суждения автора явно заимствованы, сочинение неинтересно читать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3D0DF2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bdr w:val="none" w:sz="0" w:space="0" w:color="auto" w:frame="1"/>
              </w:rPr>
            </w:pPr>
            <w:r w:rsidRPr="003D0DF2">
              <w:rPr>
                <w:bdr w:val="none" w:sz="0" w:space="0" w:color="auto" w:frame="1"/>
              </w:rPr>
              <w:t>10-8</w:t>
            </w:r>
            <w:r w:rsidRPr="003D0DF2">
              <w:rPr>
                <w:bdr w:val="none" w:sz="0" w:space="0" w:color="auto" w:frame="1"/>
              </w:rPr>
              <w:br/>
            </w:r>
            <w:r w:rsidRPr="003D0DF2">
              <w:rPr>
                <w:bdr w:val="none" w:sz="0" w:space="0" w:color="auto" w:frame="1"/>
              </w:rPr>
              <w:br/>
            </w:r>
            <w:r w:rsidR="00562F20" w:rsidRPr="003D0DF2">
              <w:rPr>
                <w:bdr w:val="none" w:sz="0" w:space="0" w:color="auto" w:frame="1"/>
              </w:rPr>
              <w:br/>
            </w:r>
          </w:p>
          <w:p w:rsidR="00562F20" w:rsidRPr="003D0DF2" w:rsidRDefault="003D0DF2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7-5</w:t>
            </w:r>
            <w:r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br/>
            </w:r>
            <w:r w:rsidR="00562F20" w:rsidRPr="003D0DF2">
              <w:rPr>
                <w:bdr w:val="none" w:sz="0" w:space="0" w:color="auto" w:frame="1"/>
              </w:rPr>
              <w:br/>
            </w:r>
          </w:p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4-2</w:t>
            </w:r>
          </w:p>
        </w:tc>
      </w:tr>
      <w:tr w:rsidR="00562F20" w:rsidRPr="003D0DF2" w:rsidTr="0072694E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rPr>
                <w:rFonts w:ascii="inherit" w:hAnsi="inherit"/>
              </w:rPr>
            </w:pP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>3.</w:t>
            </w:r>
            <w:r w:rsidR="00FB7E18" w:rsidRPr="003D0DF2">
              <w:rPr>
                <w:rStyle w:val="a4"/>
                <w:rFonts w:ascii="inherit" w:hAnsi="inherit"/>
                <w:bdr w:val="none" w:sz="0" w:space="0" w:color="auto" w:frame="1"/>
              </w:rPr>
              <w:t xml:space="preserve"> </w:t>
            </w: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>Логика организации и построение письменного текста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both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а)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сочинение логично построено, хорошо структурировано, имеет плавные переходы между фрагментами;</w:t>
            </w:r>
            <w:r w:rsidRPr="003D0DF2">
              <w:rPr>
                <w:bdr w:val="none" w:sz="0" w:space="0" w:color="auto" w:frame="1"/>
              </w:rPr>
              <w:br/>
              <w:t>б)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в сочинении имеются нарушения логики, последовательности повествования, есть не вполне удачные переходы между фрагментами;</w:t>
            </w:r>
            <w:r w:rsidRPr="003D0DF2">
              <w:rPr>
                <w:bdr w:val="none" w:sz="0" w:space="0" w:color="auto" w:frame="1"/>
              </w:rPr>
              <w:br/>
              <w:t>в)логика повествования многократно нарушается, текст не сконструирован, фрагменты часто не связаны между собой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3D0DF2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10-8</w:t>
            </w:r>
            <w:r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br/>
              <w:t>7-5</w:t>
            </w:r>
            <w:r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br/>
            </w:r>
          </w:p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4-2</w:t>
            </w:r>
          </w:p>
        </w:tc>
      </w:tr>
      <w:tr w:rsidR="00562F20" w:rsidRPr="003D0DF2" w:rsidTr="0072694E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rPr>
                <w:rFonts w:ascii="inherit" w:hAnsi="inherit"/>
              </w:rPr>
            </w:pP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lastRenderedPageBreak/>
              <w:t>4.</w:t>
            </w:r>
            <w:r w:rsidR="00FB7E18" w:rsidRPr="003D0DF2">
              <w:rPr>
                <w:rStyle w:val="a4"/>
                <w:rFonts w:ascii="inherit" w:hAnsi="inherit"/>
                <w:bdr w:val="none" w:sz="0" w:space="0" w:color="auto" w:frame="1"/>
              </w:rPr>
              <w:t xml:space="preserve"> </w:t>
            </w: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>Выразительность языковых средств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а)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богатый словарный запас, лексические и стилистические средства употребляются полностью адекватно и выразительно; активно используются индивидуально-авторские средства выразительности</w:t>
            </w:r>
            <w:r w:rsidRPr="003D0DF2">
              <w:rPr>
                <w:bdr w:val="none" w:sz="0" w:space="0" w:color="auto" w:frame="1"/>
              </w:rPr>
              <w:br/>
              <w:t>б)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достаточный словарный запас, но лексические и стилистические средства иногда употребляются стилистически небрежно;</w:t>
            </w:r>
          </w:p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в)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бедный словарный запас, лексические и стилистические средства часто употребляются не адекватно в контексте письменного высказывания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10-</w:t>
            </w:r>
            <w:r w:rsidR="003D0DF2">
              <w:rPr>
                <w:bdr w:val="none" w:sz="0" w:space="0" w:color="auto" w:frame="1"/>
              </w:rPr>
              <w:t>8</w:t>
            </w:r>
            <w:r w:rsidR="003D0DF2">
              <w:rPr>
                <w:bdr w:val="none" w:sz="0" w:space="0" w:color="auto" w:frame="1"/>
              </w:rPr>
              <w:br/>
            </w:r>
            <w:r w:rsidRPr="003D0DF2">
              <w:rPr>
                <w:bdr w:val="none" w:sz="0" w:space="0" w:color="auto" w:frame="1"/>
              </w:rPr>
              <w:br/>
            </w:r>
            <w:r w:rsidRPr="003D0DF2">
              <w:rPr>
                <w:bdr w:val="none" w:sz="0" w:space="0" w:color="auto" w:frame="1"/>
              </w:rPr>
              <w:br/>
            </w:r>
          </w:p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bdr w:val="none" w:sz="0" w:space="0" w:color="auto" w:frame="1"/>
              </w:rPr>
            </w:pPr>
            <w:r w:rsidRPr="003D0DF2">
              <w:rPr>
                <w:bdr w:val="none" w:sz="0" w:space="0" w:color="auto" w:frame="1"/>
              </w:rPr>
              <w:t>7-5</w:t>
            </w:r>
            <w:r w:rsidRPr="003D0DF2">
              <w:rPr>
                <w:bdr w:val="none" w:sz="0" w:space="0" w:color="auto" w:frame="1"/>
              </w:rPr>
              <w:br/>
            </w:r>
            <w:r w:rsidRPr="003D0DF2">
              <w:rPr>
                <w:bdr w:val="none" w:sz="0" w:space="0" w:color="auto" w:frame="1"/>
              </w:rPr>
              <w:br/>
            </w:r>
            <w:r w:rsidRPr="003D0DF2">
              <w:rPr>
                <w:bdr w:val="none" w:sz="0" w:space="0" w:color="auto" w:frame="1"/>
              </w:rPr>
              <w:br/>
            </w:r>
          </w:p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4-2</w:t>
            </w:r>
          </w:p>
        </w:tc>
      </w:tr>
      <w:tr w:rsidR="00562F20" w:rsidRPr="003D0DF2" w:rsidTr="0072694E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rPr>
                <w:rFonts w:ascii="inherit" w:hAnsi="inherit"/>
              </w:rPr>
            </w:pP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>5.</w:t>
            </w:r>
            <w:r w:rsidR="00FB7E18" w:rsidRPr="003D0DF2">
              <w:rPr>
                <w:rStyle w:val="a4"/>
                <w:rFonts w:ascii="inherit" w:hAnsi="inherit"/>
                <w:bdr w:val="none" w:sz="0" w:space="0" w:color="auto" w:frame="1"/>
              </w:rPr>
              <w:t xml:space="preserve"> </w:t>
            </w:r>
            <w:r w:rsidRPr="003D0DF2">
              <w:rPr>
                <w:rStyle w:val="a4"/>
                <w:rFonts w:ascii="inherit" w:hAnsi="inherit"/>
                <w:bdr w:val="none" w:sz="0" w:space="0" w:color="auto" w:frame="1"/>
              </w:rPr>
              <w:t>Стилистическое единство, языковая и грамматическая правильность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а)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текст полностью отвечает требованиям точности и правильности речи; допущены отдельные (1-2) речевые или стилистические недочеты</w:t>
            </w:r>
            <w:r w:rsidRPr="003D0DF2">
              <w:rPr>
                <w:bdr w:val="none" w:sz="0" w:space="0" w:color="auto" w:frame="1"/>
              </w:rPr>
              <w:br/>
              <w:t>б)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текст в целом оформлен правильно, но имеются отдельные грамматические и стилистические ошибки;</w:t>
            </w:r>
            <w:r w:rsidRPr="003D0DF2">
              <w:rPr>
                <w:bdr w:val="none" w:sz="0" w:space="0" w:color="auto" w:frame="1"/>
              </w:rPr>
              <w:br/>
              <w:t>в)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текст содержит грамматические и стилистические ошибки; встречаются отдельные нарушения требований орфографического и пунктуационного режима;</w:t>
            </w:r>
            <w:r w:rsidRPr="003D0DF2">
              <w:rPr>
                <w:bdr w:val="none" w:sz="0" w:space="0" w:color="auto" w:frame="1"/>
              </w:rPr>
              <w:br/>
              <w:t>г)</w:t>
            </w:r>
            <w:r w:rsidR="00FB7E18" w:rsidRPr="003D0DF2">
              <w:rPr>
                <w:bdr w:val="none" w:sz="0" w:space="0" w:color="auto" w:frame="1"/>
              </w:rPr>
              <w:t xml:space="preserve"> </w:t>
            </w:r>
            <w:r w:rsidRPr="003D0DF2">
              <w:rPr>
                <w:bdr w:val="none" w:sz="0" w:space="0" w:color="auto" w:frame="1"/>
              </w:rPr>
              <w:t>грамматические и стилистические ошибки искажают смысл повествования; серьезно нарушаются требования орфографического и пунктуационного режима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20" w:rsidRPr="003D0DF2" w:rsidRDefault="003D0DF2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10</w:t>
            </w:r>
            <w:r>
              <w:rPr>
                <w:bdr w:val="none" w:sz="0" w:space="0" w:color="auto" w:frame="1"/>
              </w:rPr>
              <w:br/>
            </w:r>
          </w:p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bdr w:val="none" w:sz="0" w:space="0" w:color="auto" w:frame="1"/>
              </w:rPr>
            </w:pPr>
          </w:p>
          <w:p w:rsidR="00562F20" w:rsidRPr="003D0DF2" w:rsidRDefault="003D0DF2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9-7</w:t>
            </w:r>
            <w:r w:rsidRPr="003D0DF2">
              <w:rPr>
                <w:bdr w:val="none" w:sz="0" w:space="0" w:color="auto" w:frame="1"/>
              </w:rPr>
              <w:br/>
            </w:r>
            <w:r w:rsidRPr="003D0DF2">
              <w:rPr>
                <w:bdr w:val="none" w:sz="0" w:space="0" w:color="auto" w:frame="1"/>
              </w:rPr>
              <w:br/>
            </w:r>
            <w:r w:rsidRPr="003D0DF2">
              <w:rPr>
                <w:bdr w:val="none" w:sz="0" w:space="0" w:color="auto" w:frame="1"/>
              </w:rPr>
              <w:br/>
              <w:t>6-4</w:t>
            </w:r>
            <w:r w:rsidRPr="003D0DF2">
              <w:rPr>
                <w:bdr w:val="none" w:sz="0" w:space="0" w:color="auto" w:frame="1"/>
              </w:rPr>
              <w:br/>
            </w:r>
            <w:r w:rsidR="00562F20" w:rsidRPr="003D0DF2">
              <w:rPr>
                <w:bdr w:val="none" w:sz="0" w:space="0" w:color="auto" w:frame="1"/>
              </w:rPr>
              <w:br/>
            </w:r>
          </w:p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bdr w:val="none" w:sz="0" w:space="0" w:color="auto" w:frame="1"/>
              </w:rPr>
            </w:pPr>
          </w:p>
          <w:p w:rsidR="00562F20" w:rsidRPr="003D0DF2" w:rsidRDefault="00562F20" w:rsidP="00BD67F9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inherit" w:hAnsi="inherit"/>
              </w:rPr>
            </w:pPr>
            <w:r w:rsidRPr="003D0DF2">
              <w:rPr>
                <w:bdr w:val="none" w:sz="0" w:space="0" w:color="auto" w:frame="1"/>
              </w:rPr>
              <w:t>3-1</w:t>
            </w:r>
          </w:p>
        </w:tc>
      </w:tr>
    </w:tbl>
    <w:p w:rsidR="00562F20" w:rsidRPr="003D0DF2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</w:rPr>
      </w:pPr>
      <w:r w:rsidRPr="003D0DF2">
        <w:rPr>
          <w:color w:val="333333"/>
          <w:bdr w:val="none" w:sz="0" w:space="0" w:color="auto" w:frame="1"/>
        </w:rPr>
        <w:t> </w:t>
      </w:r>
    </w:p>
    <w:p w:rsidR="00562F20" w:rsidRPr="003D0DF2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</w:rPr>
      </w:pPr>
      <w:r w:rsidRPr="003D0DF2">
        <w:rPr>
          <w:rStyle w:val="a4"/>
          <w:rFonts w:ascii="inherit" w:hAnsi="inherit"/>
          <w:color w:val="333333"/>
          <w:bdr w:val="none" w:sz="0" w:space="0" w:color="auto" w:frame="1"/>
        </w:rPr>
        <w:t>Наибольшее количество набранных по данным критериям баллов – 50.</w:t>
      </w:r>
    </w:p>
    <w:p w:rsidR="00562F20" w:rsidRPr="003D0DF2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</w:rPr>
      </w:pPr>
      <w:r w:rsidRPr="003D0DF2">
        <w:rPr>
          <w:rStyle w:val="a4"/>
          <w:rFonts w:ascii="inherit" w:hAnsi="inherit"/>
          <w:color w:val="333333"/>
          <w:bdr w:val="none" w:sz="0" w:space="0" w:color="auto" w:frame="1"/>
        </w:rPr>
        <w:t>Наименьшее количество набранных по данным критериям баллов - 5.</w:t>
      </w:r>
    </w:p>
    <w:p w:rsidR="00562F20" w:rsidRPr="003D0DF2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</w:rPr>
      </w:pPr>
      <w:r w:rsidRPr="003D0DF2">
        <w:rPr>
          <w:rStyle w:val="a4"/>
          <w:rFonts w:ascii="inherit" w:hAnsi="inherit"/>
          <w:color w:val="333333"/>
          <w:bdr w:val="none" w:sz="0" w:space="0" w:color="auto" w:frame="1"/>
        </w:rPr>
        <w:t> </w:t>
      </w:r>
    </w:p>
    <w:p w:rsidR="00562F20" w:rsidRPr="003D0DF2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ind w:left="720"/>
        <w:jc w:val="center"/>
        <w:rPr>
          <w:rFonts w:ascii="inherit" w:hAnsi="inherit" w:cs="Arial"/>
          <w:color w:val="333333"/>
        </w:rPr>
      </w:pPr>
      <w:r w:rsidRPr="003D0DF2">
        <w:rPr>
          <w:rStyle w:val="a4"/>
          <w:rFonts w:ascii="inherit" w:hAnsi="inherit"/>
          <w:color w:val="333333"/>
          <w:bdr w:val="none" w:sz="0" w:space="0" w:color="auto" w:frame="1"/>
        </w:rPr>
        <w:t>Правила оформления эссе.</w:t>
      </w:r>
    </w:p>
    <w:p w:rsidR="00562F20" w:rsidRPr="003D0DF2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rPr>
          <w:rFonts w:ascii="inherit" w:hAnsi="inherit" w:cs="Arial"/>
          <w:color w:val="333333"/>
        </w:rPr>
      </w:pPr>
      <w:r w:rsidRPr="003D0DF2">
        <w:rPr>
          <w:color w:val="333333"/>
          <w:bdr w:val="none" w:sz="0" w:space="0" w:color="auto" w:frame="1"/>
        </w:rPr>
        <w:t xml:space="preserve">Общий размер текста эссе не должен превышать 3 печатных листа (без титульного) формата А4; шрифт – </w:t>
      </w:r>
      <w:proofErr w:type="spellStart"/>
      <w:r w:rsidRPr="003D0DF2">
        <w:rPr>
          <w:color w:val="333333"/>
          <w:bdr w:val="none" w:sz="0" w:space="0" w:color="auto" w:frame="1"/>
        </w:rPr>
        <w:t>Times</w:t>
      </w:r>
      <w:proofErr w:type="spellEnd"/>
      <w:r w:rsidRPr="003D0DF2">
        <w:rPr>
          <w:color w:val="333333"/>
          <w:bdr w:val="none" w:sz="0" w:space="0" w:color="auto" w:frame="1"/>
        </w:rPr>
        <w:t xml:space="preserve"> </w:t>
      </w:r>
      <w:proofErr w:type="spellStart"/>
      <w:r w:rsidRPr="003D0DF2">
        <w:rPr>
          <w:color w:val="333333"/>
          <w:bdr w:val="none" w:sz="0" w:space="0" w:color="auto" w:frame="1"/>
        </w:rPr>
        <w:t>New</w:t>
      </w:r>
      <w:proofErr w:type="spellEnd"/>
      <w:r w:rsidRPr="003D0DF2">
        <w:rPr>
          <w:color w:val="333333"/>
          <w:bdr w:val="none" w:sz="0" w:space="0" w:color="auto" w:frame="1"/>
        </w:rPr>
        <w:t xml:space="preserve"> </w:t>
      </w:r>
      <w:proofErr w:type="spellStart"/>
      <w:r w:rsidRPr="003D0DF2">
        <w:rPr>
          <w:color w:val="333333"/>
          <w:bdr w:val="none" w:sz="0" w:space="0" w:color="auto" w:frame="1"/>
        </w:rPr>
        <w:t>Roman</w:t>
      </w:r>
      <w:proofErr w:type="spellEnd"/>
      <w:r w:rsidRPr="003D0DF2">
        <w:rPr>
          <w:color w:val="333333"/>
          <w:bdr w:val="none" w:sz="0" w:space="0" w:color="auto" w:frame="1"/>
        </w:rPr>
        <w:t xml:space="preserve">, размер шрифта – 14, отступ – </w:t>
      </w:r>
      <w:smartTag w:uri="urn:schemas-microsoft-com:office:smarttags" w:element="metricconverter">
        <w:smartTagPr>
          <w:attr w:name="ProductID" w:val="1,25 см"/>
        </w:smartTagPr>
        <w:r w:rsidRPr="003D0DF2">
          <w:rPr>
            <w:color w:val="333333"/>
            <w:bdr w:val="none" w:sz="0" w:space="0" w:color="auto" w:frame="1"/>
          </w:rPr>
          <w:t>1,25 см</w:t>
        </w:r>
      </w:smartTag>
      <w:r w:rsidRPr="003D0DF2">
        <w:rPr>
          <w:color w:val="333333"/>
          <w:bdr w:val="none" w:sz="0" w:space="0" w:color="auto" w:frame="1"/>
        </w:rPr>
        <w:t xml:space="preserve">, все поля – </w:t>
      </w:r>
      <w:smartTag w:uri="urn:schemas-microsoft-com:office:smarttags" w:element="metricconverter">
        <w:smartTagPr>
          <w:attr w:name="ProductID" w:val="2 см"/>
        </w:smartTagPr>
        <w:r w:rsidRPr="003D0DF2">
          <w:rPr>
            <w:color w:val="333333"/>
            <w:bdr w:val="none" w:sz="0" w:space="0" w:color="auto" w:frame="1"/>
          </w:rPr>
          <w:t>2 см</w:t>
        </w:r>
      </w:smartTag>
      <w:r w:rsidRPr="003D0DF2">
        <w:rPr>
          <w:color w:val="333333"/>
          <w:bdr w:val="none" w:sz="0" w:space="0" w:color="auto" w:frame="1"/>
        </w:rPr>
        <w:t>, междустрочный интервал – единичный.</w:t>
      </w:r>
    </w:p>
    <w:p w:rsidR="00562F20" w:rsidRPr="003D0DF2" w:rsidRDefault="00562F20" w:rsidP="00562F20">
      <w:pPr>
        <w:pStyle w:val="a3"/>
        <w:shd w:val="clear" w:color="auto" w:fill="FFFFFF"/>
        <w:spacing w:before="0" w:beforeAutospacing="0" w:after="0" w:afterAutospacing="0" w:line="288" w:lineRule="atLeast"/>
        <w:ind w:firstLine="720"/>
        <w:jc w:val="both"/>
        <w:rPr>
          <w:rFonts w:ascii="inherit" w:hAnsi="inherit" w:cs="Arial"/>
          <w:color w:val="333333"/>
        </w:rPr>
      </w:pPr>
      <w:r w:rsidRPr="003D0DF2">
        <w:rPr>
          <w:color w:val="333333"/>
          <w:bdr w:val="none" w:sz="0" w:space="0" w:color="auto" w:frame="1"/>
        </w:rPr>
        <w:t>На титульном листе письменной творческой работы (эссе), необходимо указать:</w:t>
      </w:r>
    </w:p>
    <w:p w:rsidR="00562F20" w:rsidRPr="003D0DF2" w:rsidRDefault="00562F20" w:rsidP="00562F2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</w:rPr>
      </w:pPr>
      <w:r w:rsidRPr="003D0DF2">
        <w:rPr>
          <w:color w:val="333333"/>
          <w:bdr w:val="none" w:sz="0" w:space="0" w:color="auto" w:frame="1"/>
        </w:rPr>
        <w:t xml:space="preserve">личные данные: фамилия, имя, отчество (полностью), дата рождения, класс, </w:t>
      </w:r>
      <w:r w:rsidR="002B3CEB" w:rsidRPr="003D0DF2">
        <w:rPr>
          <w:color w:val="333333"/>
          <w:bdr w:val="none" w:sz="0" w:space="0" w:color="auto" w:frame="1"/>
        </w:rPr>
        <w:t>наименование, адрес, телефон образовательной организации</w:t>
      </w:r>
      <w:r w:rsidRPr="003D0DF2">
        <w:rPr>
          <w:color w:val="333333"/>
          <w:bdr w:val="none" w:sz="0" w:space="0" w:color="auto" w:frame="1"/>
        </w:rPr>
        <w:t>, муниципальное образование;</w:t>
      </w:r>
    </w:p>
    <w:p w:rsidR="00562F20" w:rsidRPr="003D0DF2" w:rsidRDefault="00562F20" w:rsidP="00562F2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</w:rPr>
      </w:pPr>
      <w:r w:rsidRPr="003D0DF2">
        <w:rPr>
          <w:color w:val="333333"/>
          <w:bdr w:val="none" w:sz="0" w:space="0" w:color="auto" w:frame="1"/>
        </w:rPr>
        <w:t>контактные данные: адрес с индексом, телефон (мобильный и стационарный), электронная почта;</w:t>
      </w:r>
    </w:p>
    <w:p w:rsidR="00562F20" w:rsidRPr="003D0DF2" w:rsidRDefault="00562F20" w:rsidP="00562F2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inherit" w:hAnsi="inherit" w:cs="Arial"/>
          <w:color w:val="333333"/>
        </w:rPr>
      </w:pPr>
      <w:r w:rsidRPr="003D0DF2">
        <w:rPr>
          <w:color w:val="333333"/>
          <w:bdr w:val="none" w:sz="0" w:space="0" w:color="auto" w:frame="1"/>
        </w:rPr>
        <w:t>тему письменной творческой работы (эссе) и дату написания.</w:t>
      </w:r>
    </w:p>
    <w:p w:rsidR="00266679" w:rsidRPr="006F3D81" w:rsidRDefault="00562F20" w:rsidP="006F3D81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inherit" w:hAnsi="inherit" w:cs="Arial"/>
          <w:color w:val="333333"/>
        </w:rPr>
      </w:pPr>
      <w:r w:rsidRPr="003D0DF2">
        <w:rPr>
          <w:rFonts w:ascii="inherit" w:hAnsi="inherit" w:cs="Arial"/>
          <w:color w:val="333333"/>
        </w:rPr>
        <w:t> </w:t>
      </w:r>
    </w:p>
    <w:p w:rsidR="00266679" w:rsidRPr="004C6A85" w:rsidRDefault="00266679" w:rsidP="00266679">
      <w:pPr>
        <w:spacing w:after="0" w:line="240" w:lineRule="auto"/>
        <w:ind w:left="5670" w:right="-172"/>
        <w:rPr>
          <w:rFonts w:ascii="Times New Roman" w:hAnsi="Times New Roman"/>
          <w:sz w:val="24"/>
          <w:szCs w:val="24"/>
          <w:lang w:eastAsia="ru-RU"/>
        </w:rPr>
      </w:pPr>
      <w:r w:rsidRPr="004C6A8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2</w:t>
      </w:r>
    </w:p>
    <w:p w:rsidR="00266679" w:rsidRPr="004C6A85" w:rsidRDefault="00266679" w:rsidP="00266679">
      <w:pPr>
        <w:spacing w:after="0" w:line="240" w:lineRule="auto"/>
        <w:ind w:left="5670" w:right="-172"/>
        <w:rPr>
          <w:rFonts w:ascii="Times New Roman" w:hAnsi="Times New Roman"/>
          <w:sz w:val="24"/>
          <w:szCs w:val="24"/>
          <w:lang w:eastAsia="ru-RU"/>
        </w:rPr>
      </w:pPr>
      <w:r w:rsidRPr="004C6A85">
        <w:rPr>
          <w:rFonts w:ascii="Times New Roman" w:hAnsi="Times New Roman"/>
          <w:sz w:val="24"/>
          <w:szCs w:val="24"/>
          <w:lang w:eastAsia="ru-RU"/>
        </w:rPr>
        <w:t xml:space="preserve">к приказу Департамента Смоленской области по образованию, науке и </w:t>
      </w:r>
    </w:p>
    <w:p w:rsidR="00266679" w:rsidRPr="004C6A85" w:rsidRDefault="00266679" w:rsidP="00266679">
      <w:pPr>
        <w:spacing w:after="0" w:line="240" w:lineRule="auto"/>
        <w:ind w:left="5670" w:right="-172"/>
        <w:rPr>
          <w:rFonts w:ascii="Times New Roman" w:hAnsi="Times New Roman"/>
          <w:sz w:val="24"/>
          <w:szCs w:val="24"/>
          <w:lang w:eastAsia="ru-RU"/>
        </w:rPr>
      </w:pPr>
      <w:r w:rsidRPr="004C6A85">
        <w:rPr>
          <w:rFonts w:ascii="Times New Roman" w:hAnsi="Times New Roman"/>
          <w:sz w:val="24"/>
          <w:szCs w:val="24"/>
          <w:lang w:eastAsia="ru-RU"/>
        </w:rPr>
        <w:t>делам молодежи</w:t>
      </w:r>
    </w:p>
    <w:p w:rsidR="00266679" w:rsidRPr="004C6A85" w:rsidRDefault="00266679" w:rsidP="00266679">
      <w:pPr>
        <w:spacing w:after="0" w:line="240" w:lineRule="auto"/>
        <w:ind w:left="5670" w:right="-172"/>
        <w:jc w:val="both"/>
        <w:rPr>
          <w:rFonts w:ascii="Times New Roman" w:eastAsia="Helvetica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      </w:t>
      </w:r>
      <w:r w:rsidR="00162570">
        <w:rPr>
          <w:rFonts w:ascii="Times New Roman" w:hAnsi="Times New Roman"/>
          <w:sz w:val="24"/>
          <w:szCs w:val="24"/>
          <w:lang w:eastAsia="ru-RU"/>
        </w:rPr>
        <w:t xml:space="preserve">09.11.2015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№  </w:t>
      </w:r>
      <w:r w:rsidRPr="004C6A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2570">
        <w:rPr>
          <w:rFonts w:ascii="Times New Roman" w:hAnsi="Times New Roman"/>
          <w:sz w:val="24"/>
          <w:szCs w:val="24"/>
          <w:lang w:eastAsia="ru-RU"/>
        </w:rPr>
        <w:t>1010</w:t>
      </w:r>
    </w:p>
    <w:p w:rsidR="00266679" w:rsidRDefault="00266679" w:rsidP="00266679">
      <w:pPr>
        <w:widowControl w:val="0"/>
        <w:suppressAutoHyphens/>
        <w:spacing w:after="0" w:line="240" w:lineRule="auto"/>
        <w:rPr>
          <w:rFonts w:ascii="Times New Roman" w:eastAsia="Helvetica" w:hAnsi="Times New Roman"/>
          <w:bCs/>
          <w:kern w:val="2"/>
          <w:sz w:val="28"/>
          <w:szCs w:val="28"/>
          <w:lang w:eastAsia="ru-RU"/>
        </w:rPr>
      </w:pPr>
    </w:p>
    <w:p w:rsidR="00266679" w:rsidRDefault="00266679" w:rsidP="00266679">
      <w:pPr>
        <w:tabs>
          <w:tab w:val="left" w:pos="6225"/>
        </w:tabs>
        <w:ind w:left="-567"/>
      </w:pPr>
    </w:p>
    <w:p w:rsidR="00814467" w:rsidRDefault="00266679" w:rsidP="00814467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67">
        <w:rPr>
          <w:rFonts w:ascii="Times New Roman" w:hAnsi="Times New Roman"/>
          <w:b/>
          <w:sz w:val="28"/>
          <w:szCs w:val="28"/>
        </w:rPr>
        <w:t xml:space="preserve">Состав оргкомитета </w:t>
      </w:r>
    </w:p>
    <w:p w:rsidR="00266679" w:rsidRDefault="00814467" w:rsidP="00814467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67">
        <w:rPr>
          <w:rFonts w:ascii="Times New Roman" w:hAnsi="Times New Roman"/>
          <w:b/>
          <w:sz w:val="28"/>
          <w:szCs w:val="28"/>
        </w:rPr>
        <w:t>региональной телевизионной гуманитарной олимпиады школьников «Умницы и Умники»</w:t>
      </w:r>
    </w:p>
    <w:p w:rsidR="00814467" w:rsidRDefault="00814467" w:rsidP="00814467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467" w:rsidRDefault="00814467" w:rsidP="00814467">
      <w:pPr>
        <w:rPr>
          <w:rFonts w:ascii="Times New Roman" w:hAnsi="Times New Roman"/>
          <w:sz w:val="28"/>
          <w:szCs w:val="28"/>
        </w:rPr>
      </w:pPr>
    </w:p>
    <w:p w:rsidR="00265AD4" w:rsidRDefault="00814467" w:rsidP="008144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Председатель оргкомитета: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3403"/>
        <w:gridCol w:w="6656"/>
      </w:tblGrid>
      <w:tr w:rsidR="00265AD4" w:rsidTr="00265AD4">
        <w:tc>
          <w:tcPr>
            <w:tcW w:w="3403" w:type="dxa"/>
          </w:tcPr>
          <w:p w:rsidR="00265AD4" w:rsidRDefault="00265AD4" w:rsidP="00814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Колпачков Николай Николаевич</w:t>
            </w:r>
          </w:p>
        </w:tc>
        <w:tc>
          <w:tcPr>
            <w:tcW w:w="6656" w:type="dxa"/>
          </w:tcPr>
          <w:p w:rsidR="00265AD4" w:rsidRDefault="002A035E" w:rsidP="00814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65AD4" w:rsidRPr="00265AD4">
              <w:rPr>
                <w:rFonts w:ascii="Times New Roman" w:hAnsi="Times New Roman"/>
                <w:sz w:val="28"/>
                <w:szCs w:val="28"/>
              </w:rPr>
              <w:t xml:space="preserve"> первый заместитель начальника Департамента            Смоленской области по образованию, науке и делам молодежи</w:t>
            </w:r>
          </w:p>
        </w:tc>
      </w:tr>
      <w:tr w:rsidR="00265AD4" w:rsidTr="00265AD4">
        <w:trPr>
          <w:trHeight w:val="599"/>
        </w:trPr>
        <w:tc>
          <w:tcPr>
            <w:tcW w:w="3403" w:type="dxa"/>
          </w:tcPr>
          <w:p w:rsidR="00265AD4" w:rsidRDefault="00265AD4" w:rsidP="00814467">
            <w:pPr>
              <w:rPr>
                <w:rFonts w:ascii="Times New Roman" w:hAnsi="Times New Roman"/>
                <w:sz w:val="28"/>
                <w:szCs w:val="28"/>
              </w:rPr>
            </w:pPr>
            <w:r w:rsidRPr="00265AD4">
              <w:rPr>
                <w:rFonts w:ascii="Times New Roman" w:hAnsi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6656" w:type="dxa"/>
          </w:tcPr>
          <w:p w:rsidR="00265AD4" w:rsidRPr="00265AD4" w:rsidRDefault="00265AD4" w:rsidP="00265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AD4" w:rsidTr="008A697D">
        <w:trPr>
          <w:trHeight w:val="1012"/>
        </w:trPr>
        <w:tc>
          <w:tcPr>
            <w:tcW w:w="3403" w:type="dxa"/>
          </w:tcPr>
          <w:p w:rsidR="00265AD4" w:rsidRDefault="00265AD4" w:rsidP="00814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Ирина Михайловна</w:t>
            </w:r>
          </w:p>
        </w:tc>
        <w:tc>
          <w:tcPr>
            <w:tcW w:w="6656" w:type="dxa"/>
          </w:tcPr>
          <w:p w:rsidR="00265AD4" w:rsidRDefault="00265AD4" w:rsidP="00814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35E">
              <w:rPr>
                <w:rFonts w:ascii="Times New Roman" w:hAnsi="Times New Roman"/>
                <w:sz w:val="28"/>
                <w:szCs w:val="28"/>
              </w:rPr>
              <w:t>-</w:t>
            </w:r>
            <w:r w:rsidR="008A6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AD4">
              <w:rPr>
                <w:rFonts w:ascii="Times New Roman" w:hAnsi="Times New Roman"/>
                <w:sz w:val="28"/>
                <w:szCs w:val="28"/>
              </w:rPr>
              <w:t>педагог-организатор СОГБУ ДО «Центр    развития</w:t>
            </w:r>
            <w:r w:rsidR="008A697D">
              <w:rPr>
                <w:rFonts w:ascii="Times New Roman" w:hAnsi="Times New Roman"/>
                <w:sz w:val="28"/>
                <w:szCs w:val="28"/>
              </w:rPr>
              <w:t xml:space="preserve"> творчества детей и юношества»</w:t>
            </w:r>
          </w:p>
        </w:tc>
      </w:tr>
      <w:tr w:rsidR="00265AD4" w:rsidTr="00265AD4">
        <w:tc>
          <w:tcPr>
            <w:tcW w:w="3403" w:type="dxa"/>
          </w:tcPr>
          <w:p w:rsidR="00265AD4" w:rsidRDefault="00265AD4" w:rsidP="008144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Эльвира Николаевна</w:t>
            </w:r>
          </w:p>
        </w:tc>
        <w:tc>
          <w:tcPr>
            <w:tcW w:w="6656" w:type="dxa"/>
          </w:tcPr>
          <w:p w:rsidR="00265AD4" w:rsidRPr="00265AD4" w:rsidRDefault="008A697D" w:rsidP="008A6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265AD4" w:rsidRPr="00265AD4">
              <w:rPr>
                <w:rFonts w:ascii="Times New Roman" w:hAnsi="Times New Roman"/>
                <w:sz w:val="28"/>
                <w:szCs w:val="28"/>
              </w:rPr>
              <w:t>главный специалист отдела дошкольного,</w:t>
            </w:r>
            <w:r w:rsidR="00265AD4" w:rsidRPr="00265AD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65AD4" w:rsidRPr="00265AD4" w:rsidRDefault="00265AD4" w:rsidP="008A6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AD4">
              <w:rPr>
                <w:rFonts w:ascii="Times New Roman" w:hAnsi="Times New Roman"/>
                <w:sz w:val="28"/>
                <w:szCs w:val="28"/>
              </w:rPr>
              <w:t>общего и дополнительного образования</w:t>
            </w:r>
          </w:p>
          <w:p w:rsidR="00265AD4" w:rsidRDefault="008A697D" w:rsidP="008A6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 w:rsidR="00265AD4" w:rsidRPr="00265AD4">
              <w:rPr>
                <w:rFonts w:ascii="Times New Roman" w:hAnsi="Times New Roman"/>
                <w:sz w:val="28"/>
                <w:szCs w:val="28"/>
              </w:rPr>
              <w:t xml:space="preserve">  Смоленской области по   образованию, науке и делам молодежи</w:t>
            </w:r>
          </w:p>
        </w:tc>
      </w:tr>
      <w:tr w:rsidR="00265AD4" w:rsidTr="00265AD4">
        <w:tc>
          <w:tcPr>
            <w:tcW w:w="3403" w:type="dxa"/>
          </w:tcPr>
          <w:p w:rsidR="00265AD4" w:rsidRDefault="008A697D" w:rsidP="00814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Елена Владимировна</w:t>
            </w:r>
          </w:p>
        </w:tc>
        <w:tc>
          <w:tcPr>
            <w:tcW w:w="6656" w:type="dxa"/>
          </w:tcPr>
          <w:p w:rsidR="00265AD4" w:rsidRDefault="008A697D" w:rsidP="00814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r w:rsidRPr="00265AD4">
              <w:rPr>
                <w:rFonts w:ascii="Times New Roman" w:hAnsi="Times New Roman"/>
                <w:sz w:val="28"/>
                <w:szCs w:val="28"/>
              </w:rPr>
              <w:t>СОГБУ ДО «Центр   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творчества детей и юношества»</w:t>
            </w:r>
          </w:p>
        </w:tc>
      </w:tr>
      <w:tr w:rsidR="00265AD4" w:rsidTr="00265AD4">
        <w:tc>
          <w:tcPr>
            <w:tcW w:w="3403" w:type="dxa"/>
          </w:tcPr>
          <w:p w:rsidR="00265AD4" w:rsidRDefault="008A697D" w:rsidP="008144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Ракитская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6656" w:type="dxa"/>
          </w:tcPr>
          <w:p w:rsidR="00265AD4" w:rsidRDefault="008A697D" w:rsidP="00814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инструктор-методист СОГБОУ ДОД «Детско-юношеский центр туризма, краеведения м спорта»</w:t>
            </w:r>
          </w:p>
        </w:tc>
      </w:tr>
      <w:tr w:rsidR="00265AD4" w:rsidTr="00265AD4">
        <w:tc>
          <w:tcPr>
            <w:tcW w:w="3403" w:type="dxa"/>
          </w:tcPr>
          <w:p w:rsidR="00265AD4" w:rsidRDefault="002A035E" w:rsidP="008144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Шкурлов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6656" w:type="dxa"/>
          </w:tcPr>
          <w:p w:rsidR="00265AD4" w:rsidRDefault="002A035E" w:rsidP="00814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музеев, библиотек и информационных технологий Департамента Смоленской области по культуре и туризму (по согласованию)</w:t>
            </w:r>
          </w:p>
        </w:tc>
      </w:tr>
    </w:tbl>
    <w:p w:rsidR="00265AD4" w:rsidRDefault="00265AD4" w:rsidP="00814467">
      <w:pPr>
        <w:rPr>
          <w:rFonts w:ascii="Times New Roman" w:hAnsi="Times New Roman"/>
          <w:sz w:val="28"/>
          <w:szCs w:val="28"/>
        </w:rPr>
      </w:pPr>
    </w:p>
    <w:p w:rsidR="00814467" w:rsidRPr="00265AD4" w:rsidRDefault="00814467" w:rsidP="00265AD4">
      <w:pPr>
        <w:tabs>
          <w:tab w:val="left" w:pos="3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14467" w:rsidRPr="00265AD4" w:rsidSect="006F3D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81" w:rsidRDefault="00AB5381" w:rsidP="006F3D81">
      <w:pPr>
        <w:spacing w:after="0" w:line="240" w:lineRule="auto"/>
      </w:pPr>
      <w:r>
        <w:separator/>
      </w:r>
    </w:p>
  </w:endnote>
  <w:endnote w:type="continuationSeparator" w:id="0">
    <w:p w:rsidR="00AB5381" w:rsidRDefault="00AB5381" w:rsidP="006F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81" w:rsidRDefault="00AB5381" w:rsidP="006F3D81">
      <w:pPr>
        <w:spacing w:after="0" w:line="240" w:lineRule="auto"/>
      </w:pPr>
      <w:r>
        <w:separator/>
      </w:r>
    </w:p>
  </w:footnote>
  <w:footnote w:type="continuationSeparator" w:id="0">
    <w:p w:rsidR="00AB5381" w:rsidRDefault="00AB5381" w:rsidP="006F3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00FB"/>
    <w:multiLevelType w:val="hybridMultilevel"/>
    <w:tmpl w:val="842C01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FB5F04"/>
    <w:multiLevelType w:val="hybridMultilevel"/>
    <w:tmpl w:val="EFA6359A"/>
    <w:lvl w:ilvl="0" w:tplc="8384C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B25BE"/>
    <w:multiLevelType w:val="hybridMultilevel"/>
    <w:tmpl w:val="2EEEAB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E092D42"/>
    <w:multiLevelType w:val="hybridMultilevel"/>
    <w:tmpl w:val="097AF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34F5F12"/>
    <w:multiLevelType w:val="hybridMultilevel"/>
    <w:tmpl w:val="11F89A6C"/>
    <w:lvl w:ilvl="0" w:tplc="00000003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C75BBA"/>
    <w:multiLevelType w:val="hybridMultilevel"/>
    <w:tmpl w:val="8CF4E2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9CB04E4"/>
    <w:multiLevelType w:val="hybridMultilevel"/>
    <w:tmpl w:val="98FC78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92569D"/>
    <w:multiLevelType w:val="multilevel"/>
    <w:tmpl w:val="243C94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C6D10FC"/>
    <w:multiLevelType w:val="hybridMultilevel"/>
    <w:tmpl w:val="A1AA74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F7019F0"/>
    <w:multiLevelType w:val="multilevel"/>
    <w:tmpl w:val="F8FEF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95C3A83"/>
    <w:multiLevelType w:val="multilevel"/>
    <w:tmpl w:val="C292F152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47D33D7"/>
    <w:multiLevelType w:val="multilevel"/>
    <w:tmpl w:val="2154F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4802C9C"/>
    <w:multiLevelType w:val="hybridMultilevel"/>
    <w:tmpl w:val="AE64E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5050B7"/>
    <w:multiLevelType w:val="hybridMultilevel"/>
    <w:tmpl w:val="FD22AA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20"/>
    <w:rsid w:val="00000686"/>
    <w:rsid w:val="00162570"/>
    <w:rsid w:val="001713BD"/>
    <w:rsid w:val="001C1917"/>
    <w:rsid w:val="00265AD4"/>
    <w:rsid w:val="00266679"/>
    <w:rsid w:val="002A035E"/>
    <w:rsid w:val="002B3CEB"/>
    <w:rsid w:val="002F7406"/>
    <w:rsid w:val="003D0DF2"/>
    <w:rsid w:val="003E7266"/>
    <w:rsid w:val="00410272"/>
    <w:rsid w:val="00490B89"/>
    <w:rsid w:val="00536AFA"/>
    <w:rsid w:val="00562F20"/>
    <w:rsid w:val="006F06A0"/>
    <w:rsid w:val="006F3D81"/>
    <w:rsid w:val="0072694E"/>
    <w:rsid w:val="00814467"/>
    <w:rsid w:val="008579EA"/>
    <w:rsid w:val="008A697D"/>
    <w:rsid w:val="00AB5381"/>
    <w:rsid w:val="00AD50F5"/>
    <w:rsid w:val="00B5333C"/>
    <w:rsid w:val="00C03998"/>
    <w:rsid w:val="00C62E1B"/>
    <w:rsid w:val="00C702E8"/>
    <w:rsid w:val="00CB5F04"/>
    <w:rsid w:val="00DD380F"/>
    <w:rsid w:val="00E16148"/>
    <w:rsid w:val="00EA323C"/>
    <w:rsid w:val="00F91896"/>
    <w:rsid w:val="00F93632"/>
    <w:rsid w:val="00F9707E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F5953-5011-46BE-B991-73660420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F20"/>
  </w:style>
  <w:style w:type="paragraph" w:styleId="a3">
    <w:name w:val="Normal (Web)"/>
    <w:basedOn w:val="a"/>
    <w:rsid w:val="00562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562F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8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702E8"/>
    <w:pPr>
      <w:ind w:left="720"/>
      <w:contextualSpacing/>
    </w:pPr>
  </w:style>
  <w:style w:type="table" w:styleId="a8">
    <w:name w:val="Table Grid"/>
    <w:basedOn w:val="a1"/>
    <w:uiPriority w:val="39"/>
    <w:rsid w:val="0026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3D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F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3D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Romanova_SA</cp:lastModifiedBy>
  <cp:revision>22</cp:revision>
  <cp:lastPrinted>2015-11-09T09:20:00Z</cp:lastPrinted>
  <dcterms:created xsi:type="dcterms:W3CDTF">2014-10-10T06:27:00Z</dcterms:created>
  <dcterms:modified xsi:type="dcterms:W3CDTF">2015-11-17T09:33:00Z</dcterms:modified>
</cp:coreProperties>
</file>